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EAA5303" w14:textId="77777777" w:rsidR="001B7A18" w:rsidRDefault="00000000">
      <w:pPr>
        <w:pBdr>
          <w:top w:val="nil"/>
          <w:left w:val="nil"/>
          <w:bottom w:val="nil"/>
          <w:right w:val="nil"/>
          <w:between w:val="nil"/>
        </w:pBdr>
        <w:spacing w:after="200"/>
        <w:jc w:val="right"/>
        <w:rPr>
          <w:rFonts w:ascii="Corbel" w:eastAsia="Corbel" w:hAnsi="Corbel" w:cs="Corbel"/>
          <w:i/>
          <w:color w:val="000000"/>
          <w:sz w:val="22"/>
          <w:szCs w:val="22"/>
        </w:rPr>
      </w:pPr>
      <w:r>
        <w:rPr>
          <w:b/>
          <w:color w:val="000000"/>
          <w:sz w:val="22"/>
          <w:szCs w:val="22"/>
        </w:rPr>
        <w:t xml:space="preserve">   </w:t>
      </w:r>
      <w:r>
        <w:rPr>
          <w:b/>
          <w:color w:val="000000"/>
          <w:sz w:val="22"/>
          <w:szCs w:val="22"/>
        </w:rPr>
        <w:tab/>
      </w:r>
      <w:r>
        <w:rPr>
          <w:b/>
          <w:color w:val="000000"/>
          <w:sz w:val="22"/>
          <w:szCs w:val="22"/>
        </w:rPr>
        <w:tab/>
      </w:r>
      <w:r>
        <w:rPr>
          <w:b/>
          <w:color w:val="000000"/>
          <w:sz w:val="22"/>
          <w:szCs w:val="22"/>
        </w:rPr>
        <w:tab/>
      </w:r>
      <w:r>
        <w:rPr>
          <w:b/>
          <w:color w:val="000000"/>
          <w:sz w:val="22"/>
          <w:szCs w:val="22"/>
        </w:rPr>
        <w:tab/>
      </w:r>
      <w:r>
        <w:rPr>
          <w:rFonts w:ascii="Corbel" w:eastAsia="Corbel" w:hAnsi="Corbel" w:cs="Corbel"/>
          <w:b/>
          <w:color w:val="000000"/>
          <w:sz w:val="22"/>
          <w:szCs w:val="22"/>
        </w:rPr>
        <w:tab/>
      </w:r>
      <w:r>
        <w:rPr>
          <w:rFonts w:ascii="Corbel" w:eastAsia="Corbel" w:hAnsi="Corbel" w:cs="Corbel"/>
          <w:i/>
          <w:color w:val="000000"/>
          <w:sz w:val="22"/>
          <w:szCs w:val="22"/>
        </w:rPr>
        <w:t xml:space="preserve">Załącznik nr 1.5 do Zarządzenia Rektora </w:t>
      </w:r>
      <w:proofErr w:type="gramStart"/>
      <w:r>
        <w:rPr>
          <w:rFonts w:ascii="Corbel" w:eastAsia="Corbel" w:hAnsi="Corbel" w:cs="Corbel"/>
          <w:i/>
          <w:color w:val="000000"/>
          <w:sz w:val="22"/>
          <w:szCs w:val="22"/>
        </w:rPr>
        <w:t>UR  nr</w:t>
      </w:r>
      <w:proofErr w:type="gramEnd"/>
      <w:r>
        <w:rPr>
          <w:rFonts w:ascii="Corbel" w:eastAsia="Corbel" w:hAnsi="Corbel" w:cs="Corbel"/>
          <w:i/>
          <w:color w:val="000000"/>
          <w:sz w:val="22"/>
          <w:szCs w:val="22"/>
        </w:rPr>
        <w:t xml:space="preserve"> 7/2023</w:t>
      </w:r>
    </w:p>
    <w:p w14:paraId="273F61B9" w14:textId="77777777" w:rsidR="001B7A18" w:rsidRDefault="001B7A18">
      <w:pPr>
        <w:pBdr>
          <w:top w:val="nil"/>
          <w:left w:val="nil"/>
          <w:bottom w:val="nil"/>
          <w:right w:val="nil"/>
          <w:between w:val="nil"/>
        </w:pBdr>
        <w:jc w:val="center"/>
        <w:rPr>
          <w:rFonts w:ascii="Corbel" w:eastAsia="Corbel" w:hAnsi="Corbel" w:cs="Corbel"/>
          <w:b/>
          <w:smallCaps/>
          <w:color w:val="000000"/>
        </w:rPr>
      </w:pPr>
    </w:p>
    <w:p w14:paraId="4594C28F" w14:textId="77777777" w:rsidR="001B7A18" w:rsidRDefault="00000000">
      <w:pPr>
        <w:pBdr>
          <w:top w:val="nil"/>
          <w:left w:val="nil"/>
          <w:bottom w:val="nil"/>
          <w:right w:val="nil"/>
          <w:between w:val="nil"/>
        </w:pBdr>
        <w:jc w:val="center"/>
        <w:rPr>
          <w:rFonts w:ascii="Corbel" w:eastAsia="Corbel" w:hAnsi="Corbel" w:cs="Corbel"/>
          <w:b/>
          <w:smallCaps/>
          <w:color w:val="000000"/>
        </w:rPr>
      </w:pPr>
      <w:r>
        <w:rPr>
          <w:rFonts w:ascii="Corbel" w:eastAsia="Corbel" w:hAnsi="Corbel" w:cs="Corbel"/>
          <w:b/>
          <w:smallCaps/>
          <w:color w:val="000000"/>
        </w:rPr>
        <w:t>SYLABUS</w:t>
      </w:r>
    </w:p>
    <w:p w14:paraId="2CDA476A" w14:textId="6047C2D8" w:rsidR="001B7A18" w:rsidRDefault="00000000" w:rsidP="00BC2811">
      <w:pPr>
        <w:pBdr>
          <w:top w:val="nil"/>
          <w:left w:val="nil"/>
          <w:bottom w:val="nil"/>
          <w:right w:val="nil"/>
          <w:between w:val="nil"/>
        </w:pBdr>
        <w:jc w:val="center"/>
        <w:rPr>
          <w:rFonts w:ascii="Corbel" w:eastAsia="Corbel" w:hAnsi="Corbel" w:cs="Corbel"/>
          <w:color w:val="000000"/>
          <w:sz w:val="20"/>
          <w:szCs w:val="20"/>
        </w:rPr>
      </w:pPr>
      <w:r>
        <w:rPr>
          <w:rFonts w:ascii="Corbel" w:eastAsia="Corbel" w:hAnsi="Corbel" w:cs="Corbel"/>
          <w:b/>
          <w:smallCaps/>
          <w:color w:val="000000"/>
        </w:rPr>
        <w:t xml:space="preserve">dotyczy cyklu kształcenia </w:t>
      </w:r>
      <w:r w:rsidR="00BC2811">
        <w:rPr>
          <w:rFonts w:ascii="Corbel" w:eastAsia="Corbel" w:hAnsi="Corbel" w:cs="Corbel"/>
          <w:i/>
          <w:smallCaps/>
          <w:color w:val="000000"/>
        </w:rPr>
        <w:t>2025-2028</w:t>
      </w:r>
    </w:p>
    <w:p w14:paraId="4CF26DF2" w14:textId="77777777" w:rsidR="001B7A18" w:rsidRDefault="001B7A18">
      <w:pPr>
        <w:pBdr>
          <w:top w:val="nil"/>
          <w:left w:val="nil"/>
          <w:bottom w:val="nil"/>
          <w:right w:val="nil"/>
          <w:between w:val="nil"/>
        </w:pBdr>
        <w:rPr>
          <w:rFonts w:ascii="Corbel" w:eastAsia="Corbel" w:hAnsi="Corbel" w:cs="Corbel"/>
          <w:color w:val="000000"/>
        </w:rPr>
      </w:pPr>
    </w:p>
    <w:p w14:paraId="0B70BED9" w14:textId="77777777" w:rsidR="001B7A18" w:rsidRDefault="00000000">
      <w:pPr>
        <w:pBdr>
          <w:top w:val="nil"/>
          <w:left w:val="nil"/>
          <w:bottom w:val="nil"/>
          <w:right w:val="nil"/>
          <w:between w:val="nil"/>
        </w:pBdr>
        <w:rPr>
          <w:rFonts w:ascii="Corbel" w:eastAsia="Corbel" w:hAnsi="Corbel" w:cs="Corbel"/>
          <w:b/>
          <w:smallCaps/>
          <w:color w:val="0070C0"/>
        </w:rPr>
      </w:pPr>
      <w:r>
        <w:rPr>
          <w:rFonts w:ascii="Corbel" w:eastAsia="Corbel" w:hAnsi="Corbel" w:cs="Corbel"/>
          <w:b/>
          <w:smallCaps/>
          <w:color w:val="000000"/>
        </w:rPr>
        <w:t>1. Podstawowe informacje o przedmiocie</w:t>
      </w:r>
    </w:p>
    <w:tbl>
      <w:tblPr>
        <w:tblStyle w:val="ab"/>
        <w:tblW w:w="9781" w:type="dxa"/>
        <w:tblInd w:w="108" w:type="dxa"/>
        <w:tbl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blBorders>
        <w:tblLayout w:type="fixed"/>
        <w:tblLook w:val="0000" w:firstRow="0" w:lastRow="0" w:firstColumn="0" w:lastColumn="0" w:noHBand="0" w:noVBand="0"/>
      </w:tblPr>
      <w:tblGrid>
        <w:gridCol w:w="2694"/>
        <w:gridCol w:w="7087"/>
      </w:tblGrid>
      <w:tr w:rsidR="001B7A18" w14:paraId="2F6C6B58" w14:textId="77777777">
        <w:trPr>
          <w:trHeight w:val="290"/>
        </w:trPr>
        <w:tc>
          <w:tcPr>
            <w:tcW w:w="26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7F564DD0" w14:textId="77777777" w:rsidR="001B7A1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0" w:after="40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Corbel" w:eastAsia="Corbel" w:hAnsi="Corbel" w:cs="Corbel"/>
                <w:color w:val="000000"/>
              </w:rPr>
              <w:t>Nazwa przedmiotu</w:t>
            </w:r>
          </w:p>
        </w:tc>
        <w:tc>
          <w:tcPr>
            <w:tcW w:w="70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2CF4339A" w14:textId="77777777" w:rsidR="001B7A1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0" w:after="40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Corbel" w:eastAsia="Corbel" w:hAnsi="Corbel" w:cs="Corbel"/>
                <w:color w:val="000000"/>
              </w:rPr>
              <w:t xml:space="preserve">Anatomia i fizjologia głosu </w:t>
            </w:r>
          </w:p>
        </w:tc>
      </w:tr>
      <w:tr w:rsidR="001B7A18" w14:paraId="0CA4120E" w14:textId="77777777">
        <w:trPr>
          <w:trHeight w:val="290"/>
        </w:trPr>
        <w:tc>
          <w:tcPr>
            <w:tcW w:w="26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6D5EE4FC" w14:textId="0E671882" w:rsidR="001B7A18" w:rsidRPr="00BC2811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0" w:after="40"/>
              <w:rPr>
                <w:rFonts w:ascii="Arial" w:eastAsia="Arial" w:hAnsi="Arial" w:cs="Arial"/>
                <w:bCs/>
                <w:color w:val="000000"/>
                <w:sz w:val="22"/>
                <w:szCs w:val="22"/>
              </w:rPr>
            </w:pPr>
            <w:r w:rsidRPr="00BC2811">
              <w:rPr>
                <w:rFonts w:ascii="Corbel" w:eastAsia="Corbel" w:hAnsi="Corbel" w:cs="Corbel"/>
                <w:bCs/>
                <w:color w:val="000000" w:themeColor="text1"/>
              </w:rPr>
              <w:t>Kod przedmiotu</w:t>
            </w:r>
            <w:r w:rsidR="00C74C51">
              <w:rPr>
                <w:rFonts w:ascii="Corbel" w:eastAsia="Corbel" w:hAnsi="Corbel" w:cs="Corbel"/>
                <w:bCs/>
                <w:color w:val="000000" w:themeColor="text1"/>
              </w:rPr>
              <w:t>*</w:t>
            </w:r>
          </w:p>
        </w:tc>
        <w:tc>
          <w:tcPr>
            <w:tcW w:w="70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6C838577" w14:textId="5A28EF3C" w:rsidR="001B7A18" w:rsidRDefault="00BC2811">
            <w:r>
              <w:t>DW3/JI</w:t>
            </w:r>
          </w:p>
        </w:tc>
      </w:tr>
      <w:tr w:rsidR="001B7A18" w14:paraId="2216E682" w14:textId="77777777">
        <w:trPr>
          <w:trHeight w:val="570"/>
        </w:trPr>
        <w:tc>
          <w:tcPr>
            <w:tcW w:w="26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0D556540" w14:textId="77777777" w:rsidR="001B7A1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Corbel" w:eastAsia="Corbel" w:hAnsi="Corbel" w:cs="Corbel"/>
                <w:color w:val="000000"/>
              </w:rPr>
              <w:t>nazwa jednostki prowadzącej kierunek</w:t>
            </w:r>
          </w:p>
        </w:tc>
        <w:tc>
          <w:tcPr>
            <w:tcW w:w="70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201A0AA4" w14:textId="77777777" w:rsidR="001B7A1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0" w:after="40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Corbel" w:eastAsia="Corbel" w:hAnsi="Corbel" w:cs="Corbel"/>
                <w:color w:val="000000"/>
              </w:rPr>
              <w:t>Wydział Muzyki</w:t>
            </w:r>
          </w:p>
        </w:tc>
      </w:tr>
      <w:tr w:rsidR="001B7A18" w14:paraId="351A11FB" w14:textId="77777777">
        <w:trPr>
          <w:trHeight w:val="570"/>
        </w:trPr>
        <w:tc>
          <w:tcPr>
            <w:tcW w:w="26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6395D427" w14:textId="77777777" w:rsidR="001B7A1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0" w:after="40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Corbel" w:eastAsia="Corbel" w:hAnsi="Corbel" w:cs="Corbel"/>
                <w:color w:val="000000"/>
              </w:rPr>
              <w:t>Nazwa jednostki realizującej przedmiot</w:t>
            </w:r>
          </w:p>
        </w:tc>
        <w:tc>
          <w:tcPr>
            <w:tcW w:w="70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05F8CE96" w14:textId="77777777" w:rsidR="001B7A1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0" w:after="40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Corbel" w:eastAsia="Corbel" w:hAnsi="Corbel" w:cs="Corbel"/>
                <w:color w:val="000000"/>
              </w:rPr>
              <w:t>Wydział Muzyki</w:t>
            </w:r>
          </w:p>
        </w:tc>
      </w:tr>
      <w:tr w:rsidR="001B7A18" w14:paraId="00EFA55E" w14:textId="77777777">
        <w:trPr>
          <w:trHeight w:val="290"/>
        </w:trPr>
        <w:tc>
          <w:tcPr>
            <w:tcW w:w="26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44309A95" w14:textId="77777777" w:rsidR="001B7A1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0" w:after="40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Corbel" w:eastAsia="Corbel" w:hAnsi="Corbel" w:cs="Corbel"/>
                <w:color w:val="000000"/>
              </w:rPr>
              <w:t>Kierunek studiów</w:t>
            </w:r>
          </w:p>
        </w:tc>
        <w:tc>
          <w:tcPr>
            <w:tcW w:w="70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17A71C26" w14:textId="0A5CAA1A" w:rsidR="001B7A1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0" w:after="40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Corbel" w:eastAsia="Corbel" w:hAnsi="Corbel" w:cs="Corbel"/>
                <w:color w:val="000000"/>
              </w:rPr>
              <w:t xml:space="preserve">Jazz i </w:t>
            </w:r>
            <w:r w:rsidR="0030131A">
              <w:rPr>
                <w:rFonts w:ascii="Corbel" w:eastAsia="Corbel" w:hAnsi="Corbel" w:cs="Corbel"/>
                <w:color w:val="000000"/>
              </w:rPr>
              <w:t>M</w:t>
            </w:r>
            <w:r>
              <w:rPr>
                <w:rFonts w:ascii="Corbel" w:eastAsia="Corbel" w:hAnsi="Corbel" w:cs="Corbel"/>
                <w:color w:val="000000"/>
              </w:rPr>
              <w:t xml:space="preserve">uzyka </w:t>
            </w:r>
            <w:r w:rsidR="0030131A">
              <w:rPr>
                <w:rFonts w:ascii="Corbel" w:eastAsia="Corbel" w:hAnsi="Corbel" w:cs="Corbel"/>
                <w:color w:val="000000"/>
              </w:rPr>
              <w:t>R</w:t>
            </w:r>
            <w:r>
              <w:rPr>
                <w:rFonts w:ascii="Corbel" w:eastAsia="Corbel" w:hAnsi="Corbel" w:cs="Corbel"/>
                <w:color w:val="000000"/>
              </w:rPr>
              <w:t>ozrywkowa</w:t>
            </w:r>
          </w:p>
        </w:tc>
      </w:tr>
      <w:tr w:rsidR="001B7A18" w14:paraId="169753DA" w14:textId="77777777">
        <w:trPr>
          <w:trHeight w:val="290"/>
        </w:trPr>
        <w:tc>
          <w:tcPr>
            <w:tcW w:w="26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04A7A62C" w14:textId="77777777" w:rsidR="001B7A1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0" w:after="40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Corbel" w:eastAsia="Corbel" w:hAnsi="Corbel" w:cs="Corbel"/>
                <w:color w:val="000000"/>
              </w:rPr>
              <w:t>Poziom studiów</w:t>
            </w:r>
          </w:p>
        </w:tc>
        <w:tc>
          <w:tcPr>
            <w:tcW w:w="70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2E9EA11B" w14:textId="77777777" w:rsidR="001B7A1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0" w:after="40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Corbel" w:eastAsia="Corbel" w:hAnsi="Corbel" w:cs="Corbel"/>
                <w:color w:val="000000"/>
              </w:rPr>
              <w:t>I stopień</w:t>
            </w:r>
          </w:p>
        </w:tc>
      </w:tr>
      <w:tr w:rsidR="001B7A18" w14:paraId="57A5F8D5" w14:textId="77777777">
        <w:trPr>
          <w:trHeight w:val="290"/>
        </w:trPr>
        <w:tc>
          <w:tcPr>
            <w:tcW w:w="26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46789585" w14:textId="77777777" w:rsidR="001B7A1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0" w:after="40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Corbel" w:eastAsia="Corbel" w:hAnsi="Corbel" w:cs="Corbel"/>
                <w:color w:val="000000"/>
              </w:rPr>
              <w:t>Profil</w:t>
            </w:r>
          </w:p>
        </w:tc>
        <w:tc>
          <w:tcPr>
            <w:tcW w:w="70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1B0CDDCE" w14:textId="77777777" w:rsidR="001B7A1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0" w:after="40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Corbel" w:eastAsia="Corbel" w:hAnsi="Corbel" w:cs="Corbel"/>
                <w:color w:val="000000"/>
              </w:rPr>
              <w:t>praktyczny</w:t>
            </w:r>
          </w:p>
        </w:tc>
      </w:tr>
      <w:tr w:rsidR="001B7A18" w14:paraId="3624740E" w14:textId="77777777">
        <w:trPr>
          <w:trHeight w:val="290"/>
        </w:trPr>
        <w:tc>
          <w:tcPr>
            <w:tcW w:w="26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1547EAC8" w14:textId="77777777" w:rsidR="001B7A1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0" w:after="40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Corbel" w:eastAsia="Corbel" w:hAnsi="Corbel" w:cs="Corbel"/>
                <w:color w:val="000000"/>
              </w:rPr>
              <w:t>Forma studiów</w:t>
            </w:r>
          </w:p>
        </w:tc>
        <w:tc>
          <w:tcPr>
            <w:tcW w:w="70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0306C79D" w14:textId="77777777" w:rsidR="001B7A1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0" w:after="40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Corbel" w:eastAsia="Corbel" w:hAnsi="Corbel" w:cs="Corbel"/>
                <w:color w:val="000000"/>
              </w:rPr>
              <w:t>stacjonarne</w:t>
            </w:r>
          </w:p>
        </w:tc>
      </w:tr>
      <w:tr w:rsidR="001B7A18" w14:paraId="1F28A837" w14:textId="77777777">
        <w:trPr>
          <w:trHeight w:val="290"/>
        </w:trPr>
        <w:tc>
          <w:tcPr>
            <w:tcW w:w="26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2F850266" w14:textId="77777777" w:rsidR="001B7A1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0" w:after="40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Corbel" w:eastAsia="Corbel" w:hAnsi="Corbel" w:cs="Corbel"/>
                <w:color w:val="000000"/>
              </w:rPr>
              <w:t>Rok i semestr/y studiów</w:t>
            </w:r>
          </w:p>
        </w:tc>
        <w:tc>
          <w:tcPr>
            <w:tcW w:w="70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1CB9CE36" w14:textId="5C6B9949" w:rsidR="001B7A1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0" w:after="40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Corbel" w:eastAsia="Corbel" w:hAnsi="Corbel" w:cs="Corbel"/>
                <w:color w:val="000000"/>
              </w:rPr>
              <w:t>I rok</w:t>
            </w:r>
            <w:r w:rsidR="0030131A">
              <w:rPr>
                <w:rFonts w:ascii="Corbel" w:eastAsia="Corbel" w:hAnsi="Corbel" w:cs="Corbel"/>
                <w:color w:val="000000"/>
              </w:rPr>
              <w:t xml:space="preserve">, </w:t>
            </w:r>
            <w:r>
              <w:rPr>
                <w:rFonts w:ascii="Corbel" w:eastAsia="Corbel" w:hAnsi="Corbel" w:cs="Corbel"/>
                <w:color w:val="000000"/>
              </w:rPr>
              <w:t>semestr 1</w:t>
            </w:r>
          </w:p>
        </w:tc>
      </w:tr>
      <w:tr w:rsidR="001B7A18" w14:paraId="4FECE455" w14:textId="77777777">
        <w:trPr>
          <w:trHeight w:val="290"/>
        </w:trPr>
        <w:tc>
          <w:tcPr>
            <w:tcW w:w="26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75C9FB1A" w14:textId="77777777" w:rsidR="001B7A1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0" w:after="40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Corbel" w:eastAsia="Corbel" w:hAnsi="Corbel" w:cs="Corbel"/>
                <w:color w:val="000000"/>
              </w:rPr>
              <w:t>Rodzaj przedmiotu</w:t>
            </w:r>
          </w:p>
        </w:tc>
        <w:tc>
          <w:tcPr>
            <w:tcW w:w="70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60B30C54" w14:textId="77777777" w:rsidR="001B7A1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0" w:after="40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Corbel" w:eastAsia="Corbel" w:hAnsi="Corbel" w:cs="Corbel"/>
                <w:color w:val="000000"/>
              </w:rPr>
              <w:t>obieralny/specjalnościowy</w:t>
            </w:r>
          </w:p>
        </w:tc>
      </w:tr>
      <w:tr w:rsidR="001B7A18" w14:paraId="37D99243" w14:textId="77777777">
        <w:trPr>
          <w:trHeight w:val="290"/>
        </w:trPr>
        <w:tc>
          <w:tcPr>
            <w:tcW w:w="26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4E006758" w14:textId="77777777" w:rsidR="001B7A1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0" w:after="40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Corbel" w:eastAsia="Corbel" w:hAnsi="Corbel" w:cs="Corbel"/>
                <w:color w:val="000000"/>
              </w:rPr>
              <w:t>Język wykładowy</w:t>
            </w:r>
          </w:p>
        </w:tc>
        <w:tc>
          <w:tcPr>
            <w:tcW w:w="70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00898C57" w14:textId="77777777" w:rsidR="001B7A1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0" w:after="40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Corbel" w:eastAsia="Corbel" w:hAnsi="Corbel" w:cs="Corbel"/>
                <w:color w:val="000000"/>
              </w:rPr>
              <w:t xml:space="preserve">polski </w:t>
            </w:r>
          </w:p>
        </w:tc>
      </w:tr>
      <w:tr w:rsidR="001B7A18" w14:paraId="6AEBEAC5" w14:textId="77777777">
        <w:trPr>
          <w:trHeight w:val="290"/>
        </w:trPr>
        <w:tc>
          <w:tcPr>
            <w:tcW w:w="26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30CCF812" w14:textId="77777777" w:rsidR="001B7A1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0" w:after="40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Corbel" w:eastAsia="Corbel" w:hAnsi="Corbel" w:cs="Corbel"/>
                <w:color w:val="000000"/>
              </w:rPr>
              <w:t>Koordynator</w:t>
            </w:r>
          </w:p>
        </w:tc>
        <w:tc>
          <w:tcPr>
            <w:tcW w:w="70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4255A6C7" w14:textId="77777777" w:rsidR="001B7A1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0" w:after="40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Corbel" w:eastAsia="Corbel" w:hAnsi="Corbel" w:cs="Corbel"/>
                <w:color w:val="000000"/>
              </w:rPr>
              <w:t xml:space="preserve">mgr Ewa </w:t>
            </w:r>
            <w:proofErr w:type="spellStart"/>
            <w:r>
              <w:rPr>
                <w:rFonts w:ascii="Corbel" w:eastAsia="Corbel" w:hAnsi="Corbel" w:cs="Corbel"/>
                <w:color w:val="000000"/>
              </w:rPr>
              <w:t>Siembida</w:t>
            </w:r>
            <w:proofErr w:type="spellEnd"/>
            <w:r>
              <w:rPr>
                <w:rFonts w:ascii="Corbel" w:eastAsia="Corbel" w:hAnsi="Corbel" w:cs="Corbel"/>
                <w:color w:val="000000"/>
              </w:rPr>
              <w:t>-Jachym</w:t>
            </w:r>
          </w:p>
        </w:tc>
      </w:tr>
      <w:tr w:rsidR="001B7A18" w14:paraId="662054A4" w14:textId="77777777">
        <w:trPr>
          <w:trHeight w:val="850"/>
        </w:trPr>
        <w:tc>
          <w:tcPr>
            <w:tcW w:w="26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779A7688" w14:textId="77777777" w:rsidR="001B7A1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0" w:after="40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Corbel" w:eastAsia="Corbel" w:hAnsi="Corbel" w:cs="Corbel"/>
                <w:color w:val="000000"/>
              </w:rPr>
              <w:t>Imię i nazwisko osoby prowadzącej / osób prowadzących</w:t>
            </w:r>
          </w:p>
        </w:tc>
        <w:tc>
          <w:tcPr>
            <w:tcW w:w="70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7BC2400E" w14:textId="77777777" w:rsidR="001B7A1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0" w:after="40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Corbel" w:eastAsia="Corbel" w:hAnsi="Corbel" w:cs="Corbel"/>
                <w:color w:val="000000"/>
              </w:rPr>
              <w:t xml:space="preserve">mgr Ewa </w:t>
            </w:r>
            <w:proofErr w:type="spellStart"/>
            <w:r>
              <w:rPr>
                <w:rFonts w:ascii="Corbel" w:eastAsia="Corbel" w:hAnsi="Corbel" w:cs="Corbel"/>
                <w:color w:val="000000"/>
              </w:rPr>
              <w:t>Siembida</w:t>
            </w:r>
            <w:proofErr w:type="spellEnd"/>
            <w:r>
              <w:rPr>
                <w:rFonts w:ascii="Corbel" w:eastAsia="Corbel" w:hAnsi="Corbel" w:cs="Corbel"/>
                <w:color w:val="000000"/>
              </w:rPr>
              <w:t>-Jachym</w:t>
            </w:r>
          </w:p>
        </w:tc>
      </w:tr>
    </w:tbl>
    <w:p w14:paraId="015C05A7" w14:textId="77777777" w:rsidR="001B7A18" w:rsidRDefault="00000000">
      <w:pPr>
        <w:pBdr>
          <w:top w:val="nil"/>
          <w:left w:val="nil"/>
          <w:bottom w:val="nil"/>
          <w:right w:val="nil"/>
          <w:between w:val="nil"/>
        </w:pBdr>
        <w:spacing w:before="280" w:after="280"/>
        <w:jc w:val="both"/>
        <w:rPr>
          <w:rFonts w:ascii="Corbel" w:eastAsia="Corbel" w:hAnsi="Corbel" w:cs="Corbel"/>
          <w:b/>
          <w:color w:val="000000"/>
        </w:rPr>
      </w:pPr>
      <w:r>
        <w:rPr>
          <w:rFonts w:ascii="Corbel" w:eastAsia="Corbel" w:hAnsi="Corbel" w:cs="Corbel"/>
          <w:b/>
          <w:color w:val="000000"/>
        </w:rPr>
        <w:t xml:space="preserve">* </w:t>
      </w:r>
      <w:r>
        <w:rPr>
          <w:rFonts w:ascii="Corbel" w:eastAsia="Corbel" w:hAnsi="Corbel" w:cs="Corbel"/>
          <w:b/>
          <w:i/>
          <w:color w:val="000000"/>
        </w:rPr>
        <w:t>-</w:t>
      </w:r>
      <w:r>
        <w:rPr>
          <w:rFonts w:ascii="Corbel" w:eastAsia="Corbel" w:hAnsi="Corbel" w:cs="Corbel"/>
          <w:i/>
          <w:color w:val="000000"/>
        </w:rPr>
        <w:t>opcjonalni</w:t>
      </w:r>
      <w:r>
        <w:rPr>
          <w:rFonts w:ascii="Corbel" w:eastAsia="Corbel" w:hAnsi="Corbel" w:cs="Corbel"/>
          <w:color w:val="000000"/>
        </w:rPr>
        <w:t>e,</w:t>
      </w:r>
      <w:r>
        <w:rPr>
          <w:rFonts w:ascii="Corbel" w:eastAsia="Corbel" w:hAnsi="Corbel" w:cs="Corbel"/>
          <w:b/>
          <w:i/>
          <w:color w:val="000000"/>
        </w:rPr>
        <w:t xml:space="preserve"> </w:t>
      </w:r>
      <w:r>
        <w:rPr>
          <w:rFonts w:ascii="Corbel" w:eastAsia="Corbel" w:hAnsi="Corbel" w:cs="Corbel"/>
          <w:i/>
          <w:color w:val="000000"/>
        </w:rPr>
        <w:t>zgodnie z ustaleniami w Jednostce</w:t>
      </w:r>
    </w:p>
    <w:p w14:paraId="425184A0" w14:textId="77777777" w:rsidR="001B7A18" w:rsidRDefault="001B7A18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Corbel" w:eastAsia="Corbel" w:hAnsi="Corbel" w:cs="Corbel"/>
          <w:b/>
          <w:color w:val="000000"/>
        </w:rPr>
      </w:pPr>
    </w:p>
    <w:p w14:paraId="4C59C75E" w14:textId="77777777" w:rsidR="001B7A18" w:rsidRDefault="00000000">
      <w:pPr>
        <w:pBdr>
          <w:top w:val="nil"/>
          <w:left w:val="nil"/>
          <w:bottom w:val="nil"/>
          <w:right w:val="nil"/>
          <w:between w:val="nil"/>
        </w:pBdr>
        <w:ind w:left="284"/>
        <w:jc w:val="both"/>
        <w:rPr>
          <w:rFonts w:ascii="Corbel" w:eastAsia="Corbel" w:hAnsi="Corbel" w:cs="Corbel"/>
          <w:b/>
          <w:color w:val="000000"/>
        </w:rPr>
      </w:pPr>
      <w:r>
        <w:rPr>
          <w:rFonts w:ascii="Corbel" w:eastAsia="Corbel" w:hAnsi="Corbel" w:cs="Corbel"/>
          <w:b/>
          <w:color w:val="000000"/>
        </w:rPr>
        <w:t xml:space="preserve">1.1.Formy zajęć dydaktycznych, wymiar godzin i punktów ECTS </w:t>
      </w:r>
    </w:p>
    <w:p w14:paraId="2B422CE7" w14:textId="77777777" w:rsidR="001B7A18" w:rsidRDefault="001B7A18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Corbel" w:eastAsia="Corbel" w:hAnsi="Corbel" w:cs="Corbel"/>
          <w:b/>
          <w:color w:val="000000"/>
        </w:rPr>
      </w:pPr>
    </w:p>
    <w:tbl>
      <w:tblPr>
        <w:tblStyle w:val="ac"/>
        <w:tblW w:w="9747" w:type="dxa"/>
        <w:tblInd w:w="108" w:type="dxa"/>
        <w:tbl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blBorders>
        <w:tblLayout w:type="fixed"/>
        <w:tblLook w:val="0000" w:firstRow="0" w:lastRow="0" w:firstColumn="0" w:lastColumn="0" w:noHBand="0" w:noVBand="0"/>
      </w:tblPr>
      <w:tblGrid>
        <w:gridCol w:w="1048"/>
        <w:gridCol w:w="921"/>
        <w:gridCol w:w="801"/>
        <w:gridCol w:w="851"/>
        <w:gridCol w:w="811"/>
        <w:gridCol w:w="827"/>
        <w:gridCol w:w="780"/>
        <w:gridCol w:w="957"/>
        <w:gridCol w:w="1206"/>
        <w:gridCol w:w="1545"/>
      </w:tblGrid>
      <w:tr w:rsidR="001B7A18" w14:paraId="0BA17D9F" w14:textId="77777777">
        <w:trPr>
          <w:trHeight w:val="690"/>
        </w:trPr>
        <w:tc>
          <w:tcPr>
            <w:tcW w:w="10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24C165E6" w14:textId="77777777" w:rsidR="001B7A1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20"/>
              <w:jc w:val="center"/>
              <w:rPr>
                <w:rFonts w:ascii="Corbel" w:eastAsia="Corbel" w:hAnsi="Corbel" w:cs="Corbel"/>
                <w:color w:val="000000"/>
              </w:rPr>
            </w:pPr>
            <w:r>
              <w:rPr>
                <w:rFonts w:ascii="Corbel" w:eastAsia="Corbel" w:hAnsi="Corbel" w:cs="Corbel"/>
                <w:color w:val="000000"/>
              </w:rPr>
              <w:t>Semestr</w:t>
            </w:r>
          </w:p>
          <w:p w14:paraId="2A6EE313" w14:textId="77777777" w:rsidR="001B7A1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20"/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Corbel" w:eastAsia="Corbel" w:hAnsi="Corbel" w:cs="Corbel"/>
                <w:color w:val="000000"/>
              </w:rPr>
              <w:t>(nr)</w:t>
            </w:r>
          </w:p>
        </w:tc>
        <w:tc>
          <w:tcPr>
            <w:tcW w:w="9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7B0A246B" w14:textId="77777777" w:rsidR="001B7A1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20"/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proofErr w:type="spellStart"/>
            <w:r>
              <w:rPr>
                <w:rFonts w:ascii="Corbel" w:eastAsia="Corbel" w:hAnsi="Corbel" w:cs="Corbel"/>
                <w:color w:val="000000"/>
              </w:rPr>
              <w:t>Wykł</w:t>
            </w:r>
            <w:proofErr w:type="spellEnd"/>
            <w:r>
              <w:rPr>
                <w:rFonts w:ascii="Corbel" w:eastAsia="Corbel" w:hAnsi="Corbel" w:cs="Corbel"/>
                <w:color w:val="000000"/>
              </w:rPr>
              <w:t>.</w:t>
            </w:r>
          </w:p>
        </w:tc>
        <w:tc>
          <w:tcPr>
            <w:tcW w:w="8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4F2418E0" w14:textId="77777777" w:rsidR="001B7A1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20"/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Corbel" w:eastAsia="Corbel" w:hAnsi="Corbel" w:cs="Corbel"/>
                <w:color w:val="000000"/>
              </w:rPr>
              <w:t>Ćw.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36DB3AE4" w14:textId="77777777" w:rsidR="001B7A1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20"/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proofErr w:type="spellStart"/>
            <w:r>
              <w:rPr>
                <w:rFonts w:ascii="Corbel" w:eastAsia="Corbel" w:hAnsi="Corbel" w:cs="Corbel"/>
                <w:color w:val="000000"/>
              </w:rPr>
              <w:t>Konw</w:t>
            </w:r>
            <w:proofErr w:type="spellEnd"/>
            <w:r>
              <w:rPr>
                <w:rFonts w:ascii="Corbel" w:eastAsia="Corbel" w:hAnsi="Corbel" w:cs="Corbel"/>
                <w:color w:val="000000"/>
              </w:rPr>
              <w:t>.</w:t>
            </w:r>
          </w:p>
        </w:tc>
        <w:tc>
          <w:tcPr>
            <w:tcW w:w="8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136F1DCA" w14:textId="77777777" w:rsidR="001B7A1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20"/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Corbel" w:eastAsia="Corbel" w:hAnsi="Corbel" w:cs="Corbel"/>
                <w:color w:val="000000"/>
              </w:rPr>
              <w:t>Lab.</w:t>
            </w:r>
          </w:p>
        </w:tc>
        <w:tc>
          <w:tcPr>
            <w:tcW w:w="8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28D68382" w14:textId="77777777" w:rsidR="001B7A1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20"/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proofErr w:type="spellStart"/>
            <w:r>
              <w:rPr>
                <w:rFonts w:ascii="Corbel" w:eastAsia="Corbel" w:hAnsi="Corbel" w:cs="Corbel"/>
                <w:color w:val="000000"/>
              </w:rPr>
              <w:t>Sem</w:t>
            </w:r>
            <w:proofErr w:type="spellEnd"/>
            <w:r>
              <w:rPr>
                <w:rFonts w:ascii="Corbel" w:eastAsia="Corbel" w:hAnsi="Corbel" w:cs="Corbel"/>
                <w:color w:val="000000"/>
              </w:rPr>
              <w:t>.</w:t>
            </w:r>
          </w:p>
        </w:tc>
        <w:tc>
          <w:tcPr>
            <w:tcW w:w="7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487FE3C0" w14:textId="77777777" w:rsidR="001B7A1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20"/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Corbel" w:eastAsia="Corbel" w:hAnsi="Corbel" w:cs="Corbel"/>
                <w:color w:val="000000"/>
              </w:rPr>
              <w:t>ZP</w:t>
            </w:r>
          </w:p>
        </w:tc>
        <w:tc>
          <w:tcPr>
            <w:tcW w:w="9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6D510833" w14:textId="77777777" w:rsidR="001B7A1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20"/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proofErr w:type="spellStart"/>
            <w:r>
              <w:rPr>
                <w:rFonts w:ascii="Corbel" w:eastAsia="Corbel" w:hAnsi="Corbel" w:cs="Corbel"/>
                <w:color w:val="000000"/>
              </w:rPr>
              <w:t>Prakt</w:t>
            </w:r>
            <w:proofErr w:type="spellEnd"/>
            <w:r>
              <w:rPr>
                <w:rFonts w:ascii="Corbel" w:eastAsia="Corbel" w:hAnsi="Corbel" w:cs="Corbel"/>
                <w:color w:val="000000"/>
              </w:rPr>
              <w:t>.</w:t>
            </w:r>
          </w:p>
        </w:tc>
        <w:tc>
          <w:tcPr>
            <w:tcW w:w="12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58B4895B" w14:textId="77777777" w:rsidR="001B7A1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20"/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Corbel" w:eastAsia="Corbel" w:hAnsi="Corbel" w:cs="Corbel"/>
                <w:color w:val="000000"/>
              </w:rPr>
              <w:t>Inne (jakie?)</w:t>
            </w:r>
          </w:p>
        </w:tc>
        <w:tc>
          <w:tcPr>
            <w:tcW w:w="15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2106596D" w14:textId="77777777" w:rsidR="001B7A1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20"/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Corbel" w:eastAsia="Corbel" w:hAnsi="Corbel" w:cs="Corbel"/>
                <w:b/>
                <w:color w:val="000000"/>
              </w:rPr>
              <w:t>Liczba pkt. ECTS</w:t>
            </w:r>
          </w:p>
        </w:tc>
      </w:tr>
      <w:tr w:rsidR="001B7A18" w14:paraId="644B4EEE" w14:textId="77777777">
        <w:trPr>
          <w:trHeight w:val="303"/>
        </w:trPr>
        <w:tc>
          <w:tcPr>
            <w:tcW w:w="10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4D5CFA21" w14:textId="77777777" w:rsidR="001B7A1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Corbel" w:eastAsia="Corbel" w:hAnsi="Corbel" w:cs="Corbel"/>
                <w:color w:val="000000"/>
              </w:rPr>
              <w:t>1</w:t>
            </w:r>
          </w:p>
        </w:tc>
        <w:tc>
          <w:tcPr>
            <w:tcW w:w="9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02F494C4" w14:textId="1F965F3C" w:rsidR="001B7A1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Corbel" w:eastAsia="Corbel" w:hAnsi="Corbel" w:cs="Corbel"/>
                <w:color w:val="000000"/>
              </w:rPr>
              <w:t xml:space="preserve"> </w:t>
            </w:r>
            <w:r w:rsidR="005515D8">
              <w:rPr>
                <w:rFonts w:ascii="Corbel" w:eastAsia="Corbel" w:hAnsi="Corbel" w:cs="Corbel"/>
                <w:color w:val="000000"/>
              </w:rPr>
              <w:t>0</w:t>
            </w:r>
          </w:p>
        </w:tc>
        <w:tc>
          <w:tcPr>
            <w:tcW w:w="8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7BFBCF55" w14:textId="75BB422E" w:rsidR="001B7A18" w:rsidRDefault="00BC281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Corbel" w:eastAsia="Corbel" w:hAnsi="Corbel" w:cs="Corbel"/>
                <w:color w:val="000000"/>
              </w:rPr>
              <w:t>0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064DEF90" w14:textId="68640B91" w:rsidR="001B7A18" w:rsidRDefault="005515D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Corbel" w:eastAsia="Corbel" w:hAnsi="Corbel" w:cs="Corbel"/>
                <w:color w:val="000000"/>
              </w:rPr>
              <w:t>15</w:t>
            </w:r>
          </w:p>
        </w:tc>
        <w:tc>
          <w:tcPr>
            <w:tcW w:w="8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76EC1F22" w14:textId="77777777" w:rsidR="001B7A1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Corbel" w:eastAsia="Corbel" w:hAnsi="Corbel" w:cs="Corbel"/>
                <w:color w:val="000000"/>
              </w:rPr>
              <w:t>0</w:t>
            </w:r>
          </w:p>
        </w:tc>
        <w:tc>
          <w:tcPr>
            <w:tcW w:w="8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5B73418D" w14:textId="77777777" w:rsidR="001B7A1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Corbel" w:eastAsia="Corbel" w:hAnsi="Corbel" w:cs="Corbel"/>
                <w:color w:val="000000"/>
              </w:rPr>
              <w:t>0</w:t>
            </w:r>
          </w:p>
        </w:tc>
        <w:tc>
          <w:tcPr>
            <w:tcW w:w="7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6FA6B522" w14:textId="77777777" w:rsidR="001B7A1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Corbel" w:eastAsia="Corbel" w:hAnsi="Corbel" w:cs="Corbel"/>
                <w:color w:val="000000"/>
              </w:rPr>
              <w:t>0</w:t>
            </w:r>
          </w:p>
        </w:tc>
        <w:tc>
          <w:tcPr>
            <w:tcW w:w="9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697FBD4E" w14:textId="77777777" w:rsidR="001B7A1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Corbel" w:eastAsia="Corbel" w:hAnsi="Corbel" w:cs="Corbel"/>
                <w:color w:val="000000"/>
              </w:rPr>
              <w:t>0</w:t>
            </w:r>
          </w:p>
        </w:tc>
        <w:tc>
          <w:tcPr>
            <w:tcW w:w="12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648E3F03" w14:textId="77777777" w:rsidR="001B7A1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Corbel" w:eastAsia="Corbel" w:hAnsi="Corbel" w:cs="Corbel"/>
                <w:color w:val="000000"/>
              </w:rPr>
              <w:t>0</w:t>
            </w:r>
          </w:p>
        </w:tc>
        <w:tc>
          <w:tcPr>
            <w:tcW w:w="15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40144296" w14:textId="77777777" w:rsidR="001B7A1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2</w:t>
            </w:r>
          </w:p>
        </w:tc>
      </w:tr>
    </w:tbl>
    <w:p w14:paraId="381FE384" w14:textId="77777777" w:rsidR="001B7A18" w:rsidRDefault="00000000">
      <w:pPr>
        <w:pBdr>
          <w:top w:val="nil"/>
          <w:left w:val="nil"/>
          <w:bottom w:val="nil"/>
          <w:right w:val="nil"/>
          <w:between w:val="nil"/>
        </w:pBdr>
        <w:tabs>
          <w:tab w:val="left" w:pos="709"/>
        </w:tabs>
        <w:rPr>
          <w:rFonts w:ascii="Corbel" w:eastAsia="Corbel" w:hAnsi="Corbel" w:cs="Corbel"/>
          <w:color w:val="000000"/>
        </w:rPr>
      </w:pPr>
      <w:r>
        <w:rPr>
          <w:rFonts w:ascii="Corbel" w:eastAsia="Corbel" w:hAnsi="Corbel" w:cs="Corbel"/>
          <w:b/>
          <w:color w:val="000000"/>
        </w:rPr>
        <w:t xml:space="preserve">      1.2. Sposób realizacji zajęć  </w:t>
      </w:r>
    </w:p>
    <w:p w14:paraId="3A681DBD" w14:textId="77777777" w:rsidR="001B7A18" w:rsidRDefault="00000000">
      <w:pPr>
        <w:pBdr>
          <w:top w:val="nil"/>
          <w:left w:val="nil"/>
          <w:bottom w:val="nil"/>
          <w:right w:val="nil"/>
          <w:between w:val="nil"/>
        </w:pBdr>
        <w:ind w:left="709"/>
        <w:rPr>
          <w:rFonts w:ascii="Corbel" w:eastAsia="Corbel" w:hAnsi="Corbel" w:cs="Corbel"/>
          <w:color w:val="000000"/>
          <w:u w:val="single"/>
        </w:rPr>
      </w:pPr>
      <w:r>
        <w:rPr>
          <w:rFonts w:ascii="Arimo" w:eastAsia="Arimo" w:hAnsi="Arimo" w:cs="Arimo"/>
          <w:smallCaps/>
          <w:color w:val="000000"/>
          <w:u w:val="single"/>
        </w:rPr>
        <w:t>☐</w:t>
      </w:r>
      <w:r>
        <w:rPr>
          <w:rFonts w:ascii="Corbel" w:eastAsia="Corbel" w:hAnsi="Corbel" w:cs="Corbel"/>
          <w:color w:val="000000"/>
          <w:u w:val="single"/>
        </w:rPr>
        <w:t xml:space="preserve"> zajęcia w formie tradycyjnej </w:t>
      </w:r>
    </w:p>
    <w:p w14:paraId="4749ACE2" w14:textId="77777777" w:rsidR="001B7A18" w:rsidRDefault="00000000">
      <w:pPr>
        <w:pBdr>
          <w:top w:val="nil"/>
          <w:left w:val="nil"/>
          <w:bottom w:val="nil"/>
          <w:right w:val="nil"/>
          <w:between w:val="nil"/>
        </w:pBdr>
        <w:ind w:left="709"/>
        <w:rPr>
          <w:rFonts w:ascii="Corbel" w:eastAsia="Corbel" w:hAnsi="Corbel" w:cs="Corbel"/>
          <w:color w:val="000000"/>
        </w:rPr>
      </w:pPr>
      <w:r>
        <w:rPr>
          <w:rFonts w:ascii="Arimo" w:eastAsia="Arimo" w:hAnsi="Arimo" w:cs="Arimo"/>
          <w:smallCaps/>
          <w:color w:val="000000"/>
        </w:rPr>
        <w:lastRenderedPageBreak/>
        <w:t>☐</w:t>
      </w:r>
      <w:r>
        <w:rPr>
          <w:rFonts w:ascii="Corbel" w:eastAsia="Corbel" w:hAnsi="Corbel" w:cs="Corbel"/>
          <w:color w:val="000000"/>
        </w:rPr>
        <w:t xml:space="preserve"> zajęcia realizowane z wykorzystaniem metod i technik kształcenia na odległość</w:t>
      </w:r>
    </w:p>
    <w:p w14:paraId="707A300B" w14:textId="77777777" w:rsidR="001B7A18" w:rsidRDefault="001B7A18">
      <w:pPr>
        <w:pBdr>
          <w:top w:val="nil"/>
          <w:left w:val="nil"/>
          <w:bottom w:val="nil"/>
          <w:right w:val="nil"/>
          <w:between w:val="nil"/>
        </w:pBdr>
        <w:rPr>
          <w:rFonts w:ascii="Corbel" w:eastAsia="Corbel" w:hAnsi="Corbel" w:cs="Corbel"/>
          <w:b/>
          <w:color w:val="000000"/>
        </w:rPr>
      </w:pPr>
    </w:p>
    <w:p w14:paraId="1A91FCF3" w14:textId="77777777" w:rsidR="001B7A18" w:rsidRDefault="00000000">
      <w:pPr>
        <w:pBdr>
          <w:top w:val="nil"/>
          <w:left w:val="nil"/>
          <w:bottom w:val="nil"/>
          <w:right w:val="nil"/>
          <w:between w:val="nil"/>
        </w:pBdr>
        <w:tabs>
          <w:tab w:val="left" w:pos="709"/>
        </w:tabs>
        <w:ind w:left="709" w:hanging="425"/>
        <w:rPr>
          <w:rFonts w:ascii="Corbel" w:eastAsia="Corbel" w:hAnsi="Corbel" w:cs="Corbel"/>
          <w:color w:val="000000"/>
        </w:rPr>
      </w:pPr>
      <w:r>
        <w:rPr>
          <w:rFonts w:ascii="Corbel" w:eastAsia="Corbel" w:hAnsi="Corbel" w:cs="Corbel"/>
          <w:b/>
          <w:color w:val="000000"/>
        </w:rPr>
        <w:t xml:space="preserve">1.3 </w:t>
      </w:r>
      <w:r>
        <w:rPr>
          <w:rFonts w:ascii="Corbel" w:eastAsia="Corbel" w:hAnsi="Corbel" w:cs="Corbel"/>
          <w:b/>
          <w:color w:val="000000"/>
        </w:rPr>
        <w:tab/>
        <w:t xml:space="preserve">Forma zaliczenia przedmiotu (z toku) </w:t>
      </w:r>
      <w:r>
        <w:rPr>
          <w:rFonts w:ascii="Corbel" w:eastAsia="Corbel" w:hAnsi="Corbel" w:cs="Corbel"/>
          <w:color w:val="000000"/>
        </w:rPr>
        <w:t>(egzamin, zaliczenie z oceną, zaliczenie bez oceny)</w:t>
      </w:r>
    </w:p>
    <w:p w14:paraId="6DA1BFC8" w14:textId="77777777" w:rsidR="001B7A18" w:rsidRDefault="001B7A18">
      <w:pPr>
        <w:pBdr>
          <w:top w:val="nil"/>
          <w:left w:val="nil"/>
          <w:bottom w:val="nil"/>
          <w:right w:val="nil"/>
          <w:between w:val="nil"/>
        </w:pBdr>
        <w:tabs>
          <w:tab w:val="left" w:pos="709"/>
        </w:tabs>
        <w:ind w:left="709" w:hanging="425"/>
        <w:rPr>
          <w:rFonts w:ascii="Corbel" w:eastAsia="Corbel" w:hAnsi="Corbel" w:cs="Corbel"/>
          <w:color w:val="000000"/>
        </w:rPr>
      </w:pPr>
    </w:p>
    <w:p w14:paraId="71473CC3" w14:textId="19A97AC2" w:rsidR="001B7A18" w:rsidRDefault="0030131A">
      <w:pPr>
        <w:pBdr>
          <w:top w:val="nil"/>
          <w:left w:val="nil"/>
          <w:bottom w:val="nil"/>
          <w:right w:val="nil"/>
          <w:between w:val="nil"/>
        </w:pBdr>
        <w:tabs>
          <w:tab w:val="left" w:pos="709"/>
        </w:tabs>
        <w:ind w:left="709" w:hanging="425"/>
        <w:rPr>
          <w:rFonts w:ascii="Corbel" w:eastAsia="Corbel" w:hAnsi="Corbel" w:cs="Corbel"/>
          <w:color w:val="000000"/>
          <w:u w:val="single"/>
        </w:rPr>
      </w:pPr>
      <w:r>
        <w:rPr>
          <w:rFonts w:ascii="Corbel" w:eastAsia="Corbel" w:hAnsi="Corbel" w:cs="Corbel"/>
          <w:color w:val="000000"/>
          <w:u w:val="single"/>
        </w:rPr>
        <w:t>zaliczenie / egzamin</w:t>
      </w:r>
    </w:p>
    <w:p w14:paraId="54F2EE43" w14:textId="77777777" w:rsidR="001B7A18" w:rsidRDefault="001B7A18">
      <w:pPr>
        <w:pBdr>
          <w:top w:val="nil"/>
          <w:left w:val="nil"/>
          <w:bottom w:val="nil"/>
          <w:right w:val="nil"/>
          <w:between w:val="nil"/>
        </w:pBdr>
        <w:rPr>
          <w:rFonts w:ascii="Corbel" w:eastAsia="Corbel" w:hAnsi="Corbel" w:cs="Corbel"/>
          <w:smallCaps/>
          <w:color w:val="000000"/>
        </w:rPr>
      </w:pPr>
    </w:p>
    <w:p w14:paraId="06AB7010" w14:textId="77777777" w:rsidR="001B7A18" w:rsidRDefault="001B7A18">
      <w:pPr>
        <w:pBdr>
          <w:top w:val="nil"/>
          <w:left w:val="nil"/>
          <w:bottom w:val="nil"/>
          <w:right w:val="nil"/>
          <w:between w:val="nil"/>
        </w:pBdr>
        <w:rPr>
          <w:rFonts w:ascii="Corbel" w:eastAsia="Corbel" w:hAnsi="Corbel" w:cs="Corbel"/>
          <w:smallCaps/>
          <w:color w:val="000000"/>
        </w:rPr>
      </w:pPr>
    </w:p>
    <w:p w14:paraId="79F6C29E" w14:textId="77777777" w:rsidR="001B7A18" w:rsidRDefault="00000000">
      <w:pPr>
        <w:pBdr>
          <w:top w:val="nil"/>
          <w:left w:val="nil"/>
          <w:bottom w:val="nil"/>
          <w:right w:val="nil"/>
          <w:between w:val="nil"/>
        </w:pBdr>
        <w:rPr>
          <w:rFonts w:ascii="Corbel" w:eastAsia="Corbel" w:hAnsi="Corbel" w:cs="Corbel"/>
          <w:b/>
          <w:smallCaps/>
          <w:color w:val="000000"/>
        </w:rPr>
      </w:pPr>
      <w:r>
        <w:rPr>
          <w:rFonts w:ascii="Corbel" w:eastAsia="Corbel" w:hAnsi="Corbel" w:cs="Corbel"/>
          <w:b/>
          <w:smallCaps/>
          <w:color w:val="000000"/>
        </w:rPr>
        <w:t xml:space="preserve">2.Wymagania wstępne </w:t>
      </w:r>
    </w:p>
    <w:tbl>
      <w:tblPr>
        <w:tblStyle w:val="ad"/>
        <w:tblW w:w="9670" w:type="dxa"/>
        <w:tblInd w:w="108" w:type="dxa"/>
        <w:tbl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blBorders>
        <w:tblLayout w:type="fixed"/>
        <w:tblLook w:val="0000" w:firstRow="0" w:lastRow="0" w:firstColumn="0" w:lastColumn="0" w:noHBand="0" w:noVBand="0"/>
      </w:tblPr>
      <w:tblGrid>
        <w:gridCol w:w="9670"/>
      </w:tblGrid>
      <w:tr w:rsidR="001B7A18" w14:paraId="3FB9F7DF" w14:textId="77777777">
        <w:trPr>
          <w:trHeight w:val="684"/>
        </w:trPr>
        <w:tc>
          <w:tcPr>
            <w:tcW w:w="96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0A951911" w14:textId="77777777" w:rsidR="001B7A18" w:rsidRDefault="00000000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Corbel" w:eastAsia="Corbel" w:hAnsi="Corbel" w:cs="Corbel"/>
                <w:color w:val="000000"/>
              </w:rPr>
            </w:pPr>
            <w:r>
              <w:rPr>
                <w:rFonts w:ascii="Corbel" w:eastAsia="Corbel" w:hAnsi="Corbel" w:cs="Corbel"/>
                <w:color w:val="000000"/>
              </w:rPr>
              <w:t>Brak przeciwwskazań zdrowotnych do pracy głosem;</w:t>
            </w:r>
          </w:p>
          <w:p w14:paraId="14EF69C9" w14:textId="77777777" w:rsidR="001B7A18" w:rsidRDefault="00000000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Corbel" w:eastAsia="Corbel" w:hAnsi="Corbel" w:cs="Corbel"/>
                <w:color w:val="000000"/>
              </w:rPr>
            </w:pPr>
            <w:r>
              <w:rPr>
                <w:rFonts w:ascii="Corbel" w:eastAsia="Corbel" w:hAnsi="Corbel" w:cs="Corbel"/>
                <w:color w:val="000000"/>
              </w:rPr>
              <w:t>Sprawny aparat artykulacyjny;</w:t>
            </w:r>
          </w:p>
        </w:tc>
      </w:tr>
    </w:tbl>
    <w:p w14:paraId="5C66F429" w14:textId="77777777" w:rsidR="001B7A18" w:rsidRDefault="001B7A18">
      <w:pPr>
        <w:widowControl w:val="0"/>
        <w:pBdr>
          <w:top w:val="nil"/>
          <w:left w:val="nil"/>
          <w:bottom w:val="nil"/>
          <w:right w:val="nil"/>
          <w:between w:val="nil"/>
        </w:pBdr>
        <w:rPr>
          <w:rFonts w:ascii="Corbel" w:eastAsia="Corbel" w:hAnsi="Corbel" w:cs="Corbel"/>
          <w:b/>
          <w:smallCaps/>
          <w:color w:val="000000"/>
        </w:rPr>
      </w:pPr>
    </w:p>
    <w:p w14:paraId="74B1B40A" w14:textId="77777777" w:rsidR="001B7A18" w:rsidRDefault="001B7A18">
      <w:pPr>
        <w:pBdr>
          <w:top w:val="nil"/>
          <w:left w:val="nil"/>
          <w:bottom w:val="nil"/>
          <w:right w:val="nil"/>
          <w:between w:val="nil"/>
        </w:pBdr>
        <w:rPr>
          <w:rFonts w:ascii="Corbel" w:eastAsia="Corbel" w:hAnsi="Corbel" w:cs="Corbel"/>
          <w:b/>
          <w:smallCaps/>
          <w:color w:val="000000"/>
        </w:rPr>
      </w:pPr>
    </w:p>
    <w:p w14:paraId="6054DA18" w14:textId="77777777" w:rsidR="001B7A18" w:rsidRDefault="00000000">
      <w:pPr>
        <w:pBdr>
          <w:top w:val="nil"/>
          <w:left w:val="nil"/>
          <w:bottom w:val="nil"/>
          <w:right w:val="nil"/>
          <w:between w:val="nil"/>
        </w:pBdr>
        <w:rPr>
          <w:rFonts w:ascii="Corbel" w:eastAsia="Corbel" w:hAnsi="Corbel" w:cs="Corbel"/>
          <w:b/>
          <w:smallCaps/>
          <w:color w:val="000000"/>
        </w:rPr>
      </w:pPr>
      <w:r>
        <w:rPr>
          <w:rFonts w:ascii="Corbel" w:eastAsia="Corbel" w:hAnsi="Corbel" w:cs="Corbel"/>
          <w:b/>
          <w:smallCaps/>
          <w:color w:val="000000"/>
        </w:rPr>
        <w:t xml:space="preserve">3. cele, efekty uczenia </w:t>
      </w:r>
      <w:proofErr w:type="gramStart"/>
      <w:r>
        <w:rPr>
          <w:rFonts w:ascii="Corbel" w:eastAsia="Corbel" w:hAnsi="Corbel" w:cs="Corbel"/>
          <w:b/>
          <w:smallCaps/>
          <w:color w:val="000000"/>
        </w:rPr>
        <w:t>się ,</w:t>
      </w:r>
      <w:proofErr w:type="gramEnd"/>
      <w:r>
        <w:rPr>
          <w:rFonts w:ascii="Corbel" w:eastAsia="Corbel" w:hAnsi="Corbel" w:cs="Corbel"/>
          <w:b/>
          <w:smallCaps/>
          <w:color w:val="000000"/>
        </w:rPr>
        <w:t xml:space="preserve"> treści Programowe i stosowane metody Dydaktyczne</w:t>
      </w:r>
    </w:p>
    <w:p w14:paraId="323FAB4D" w14:textId="77777777" w:rsidR="001B7A18" w:rsidRDefault="001B7A18">
      <w:pPr>
        <w:pBdr>
          <w:top w:val="nil"/>
          <w:left w:val="nil"/>
          <w:bottom w:val="nil"/>
          <w:right w:val="nil"/>
          <w:between w:val="nil"/>
        </w:pBdr>
        <w:rPr>
          <w:rFonts w:ascii="Corbel" w:eastAsia="Corbel" w:hAnsi="Corbel" w:cs="Corbel"/>
          <w:b/>
          <w:smallCaps/>
          <w:color w:val="000000"/>
        </w:rPr>
      </w:pPr>
    </w:p>
    <w:p w14:paraId="4F9B87FB" w14:textId="77777777" w:rsidR="001B7A18" w:rsidRDefault="00000000">
      <w:pPr>
        <w:pBdr>
          <w:top w:val="nil"/>
          <w:left w:val="nil"/>
          <w:bottom w:val="nil"/>
          <w:right w:val="nil"/>
          <w:between w:val="nil"/>
        </w:pBdr>
        <w:ind w:left="360"/>
        <w:jc w:val="both"/>
        <w:rPr>
          <w:rFonts w:ascii="Corbel" w:eastAsia="Corbel" w:hAnsi="Corbel" w:cs="Corbel"/>
          <w:b/>
          <w:color w:val="000000"/>
        </w:rPr>
      </w:pPr>
      <w:r>
        <w:rPr>
          <w:rFonts w:ascii="Corbel" w:eastAsia="Corbel" w:hAnsi="Corbel" w:cs="Corbel"/>
          <w:b/>
          <w:color w:val="000000"/>
        </w:rPr>
        <w:t>3.1 Cele przedmiotu</w:t>
      </w:r>
    </w:p>
    <w:p w14:paraId="1CBC8E50" w14:textId="77777777" w:rsidR="001B7A18" w:rsidRDefault="001B7A18">
      <w:pPr>
        <w:pBdr>
          <w:top w:val="nil"/>
          <w:left w:val="nil"/>
          <w:bottom w:val="nil"/>
          <w:right w:val="nil"/>
          <w:between w:val="nil"/>
        </w:pBdr>
        <w:ind w:left="360"/>
        <w:jc w:val="both"/>
        <w:rPr>
          <w:rFonts w:ascii="Corbel" w:eastAsia="Corbel" w:hAnsi="Corbel" w:cs="Corbel"/>
          <w:i/>
          <w:color w:val="000000"/>
        </w:rPr>
      </w:pPr>
    </w:p>
    <w:tbl>
      <w:tblPr>
        <w:tblStyle w:val="ae"/>
        <w:tblW w:w="9670" w:type="dxa"/>
        <w:tblInd w:w="108" w:type="dxa"/>
        <w:tbl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blBorders>
        <w:tblLayout w:type="fixed"/>
        <w:tblLook w:val="0000" w:firstRow="0" w:lastRow="0" w:firstColumn="0" w:lastColumn="0" w:noHBand="0" w:noVBand="0"/>
      </w:tblPr>
      <w:tblGrid>
        <w:gridCol w:w="851"/>
        <w:gridCol w:w="8819"/>
      </w:tblGrid>
      <w:tr w:rsidR="001B7A18" w14:paraId="3B45D6F9" w14:textId="77777777">
        <w:trPr>
          <w:trHeight w:val="290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08AC5CA5" w14:textId="77777777" w:rsidR="001B7A1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0" w:after="40"/>
              <w:rPr>
                <w:rFonts w:ascii="Corbel" w:eastAsia="Corbel" w:hAnsi="Corbel" w:cs="Corbel"/>
                <w:color w:val="000000"/>
                <w:sz w:val="22"/>
                <w:szCs w:val="22"/>
              </w:rPr>
            </w:pPr>
            <w:r>
              <w:rPr>
                <w:rFonts w:ascii="Corbel" w:eastAsia="Corbel" w:hAnsi="Corbel" w:cs="Corbel"/>
                <w:color w:val="000000"/>
                <w:sz w:val="22"/>
                <w:szCs w:val="22"/>
              </w:rPr>
              <w:t xml:space="preserve">C1 </w:t>
            </w:r>
          </w:p>
        </w:tc>
        <w:tc>
          <w:tcPr>
            <w:tcW w:w="88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576AE7A7" w14:textId="77777777" w:rsidR="001B7A1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Corbel" w:eastAsia="Corbel" w:hAnsi="Corbel" w:cs="Corbel"/>
                <w:color w:val="000000"/>
                <w:sz w:val="22"/>
                <w:szCs w:val="22"/>
              </w:rPr>
            </w:pPr>
            <w:r>
              <w:rPr>
                <w:rFonts w:ascii="Corbel" w:eastAsia="Corbel" w:hAnsi="Corbel" w:cs="Corbel"/>
                <w:color w:val="000000"/>
                <w:sz w:val="22"/>
                <w:szCs w:val="22"/>
              </w:rPr>
              <w:t>Wyposażenie studenta w wiedzę teoretyczną dotyczącą narządu głosu i jego działania. Poznanie budowy i zasad funkcjonowania narządu głosowego, który stanowi podstawowe narzędzie pracy wokalistów.</w:t>
            </w:r>
          </w:p>
        </w:tc>
      </w:tr>
      <w:tr w:rsidR="001B7A18" w14:paraId="5249B42A" w14:textId="77777777">
        <w:trPr>
          <w:trHeight w:val="290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0154D81E" w14:textId="77777777" w:rsidR="001B7A1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0" w:after="40"/>
              <w:rPr>
                <w:rFonts w:ascii="Corbel" w:eastAsia="Corbel" w:hAnsi="Corbel" w:cs="Corbel"/>
                <w:color w:val="000000"/>
                <w:sz w:val="22"/>
                <w:szCs w:val="22"/>
              </w:rPr>
            </w:pPr>
            <w:r>
              <w:rPr>
                <w:rFonts w:ascii="Corbel" w:eastAsia="Corbel" w:hAnsi="Corbel" w:cs="Corbel"/>
                <w:color w:val="000000"/>
                <w:sz w:val="22"/>
                <w:szCs w:val="22"/>
              </w:rPr>
              <w:t>C2</w:t>
            </w:r>
          </w:p>
        </w:tc>
        <w:tc>
          <w:tcPr>
            <w:tcW w:w="88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2EF39938" w14:textId="77777777" w:rsidR="001B7A1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Corbel" w:eastAsia="Corbel" w:hAnsi="Corbel" w:cs="Corbel"/>
                <w:color w:val="000000"/>
                <w:sz w:val="22"/>
                <w:szCs w:val="22"/>
              </w:rPr>
            </w:pPr>
            <w:r>
              <w:rPr>
                <w:rFonts w:ascii="Corbel" w:eastAsia="Corbel" w:hAnsi="Corbel" w:cs="Corbel"/>
                <w:color w:val="000000"/>
                <w:sz w:val="22"/>
                <w:szCs w:val="22"/>
              </w:rPr>
              <w:t xml:space="preserve">Przegląd podstawowych technik wokalnych stosowanych w muzyce estradowej. </w:t>
            </w:r>
          </w:p>
        </w:tc>
      </w:tr>
      <w:tr w:rsidR="001B7A18" w14:paraId="2C284DCD" w14:textId="77777777">
        <w:trPr>
          <w:trHeight w:val="290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709184C9" w14:textId="77777777" w:rsidR="001B7A1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0" w:after="40"/>
              <w:rPr>
                <w:rFonts w:ascii="Corbel" w:eastAsia="Corbel" w:hAnsi="Corbel" w:cs="Corbel"/>
                <w:color w:val="000000"/>
                <w:sz w:val="22"/>
                <w:szCs w:val="22"/>
              </w:rPr>
            </w:pPr>
            <w:r>
              <w:rPr>
                <w:rFonts w:ascii="Corbel" w:eastAsia="Corbel" w:hAnsi="Corbel" w:cs="Corbel"/>
                <w:color w:val="000000"/>
                <w:sz w:val="22"/>
                <w:szCs w:val="22"/>
              </w:rPr>
              <w:t>C3</w:t>
            </w:r>
          </w:p>
        </w:tc>
        <w:tc>
          <w:tcPr>
            <w:tcW w:w="88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19A00D3B" w14:textId="77777777" w:rsidR="001B7A1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Corbel" w:eastAsia="Corbel" w:hAnsi="Corbel" w:cs="Corbel"/>
                <w:color w:val="000000"/>
                <w:sz w:val="22"/>
                <w:szCs w:val="22"/>
              </w:rPr>
            </w:pPr>
            <w:r>
              <w:rPr>
                <w:rFonts w:ascii="Corbel" w:eastAsia="Corbel" w:hAnsi="Corbel" w:cs="Corbel"/>
                <w:color w:val="000000"/>
                <w:sz w:val="22"/>
                <w:szCs w:val="22"/>
              </w:rPr>
              <w:t>Kształtowanie prawidłowych nawyków dotyczących techniki i postawy, umożliwiających operowanie ciałem w sposób (z punktu widzenia fizjologii) najbardziej wydajny i bezpieczny dla osoby posługującej się zawodowo głosem.</w:t>
            </w:r>
          </w:p>
        </w:tc>
      </w:tr>
      <w:tr w:rsidR="001B7A18" w14:paraId="4068F1EB" w14:textId="77777777">
        <w:trPr>
          <w:trHeight w:val="290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213D823F" w14:textId="77777777" w:rsidR="001B7A1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0" w:after="40"/>
              <w:rPr>
                <w:rFonts w:ascii="Corbel" w:eastAsia="Corbel" w:hAnsi="Corbel" w:cs="Corbel"/>
                <w:color w:val="000000"/>
                <w:sz w:val="22"/>
                <w:szCs w:val="22"/>
              </w:rPr>
            </w:pPr>
            <w:r>
              <w:rPr>
                <w:rFonts w:ascii="Corbel" w:eastAsia="Corbel" w:hAnsi="Corbel" w:cs="Corbel"/>
                <w:color w:val="000000"/>
                <w:sz w:val="22"/>
                <w:szCs w:val="22"/>
              </w:rPr>
              <w:t>C4</w:t>
            </w:r>
          </w:p>
        </w:tc>
        <w:tc>
          <w:tcPr>
            <w:tcW w:w="88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4FBA7D62" w14:textId="77777777" w:rsidR="001B7A1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Corbel" w:eastAsia="Corbel" w:hAnsi="Corbel" w:cs="Corbel"/>
                <w:color w:val="000000"/>
                <w:sz w:val="22"/>
                <w:szCs w:val="22"/>
              </w:rPr>
            </w:pPr>
            <w:r>
              <w:rPr>
                <w:rFonts w:ascii="Corbel" w:eastAsia="Corbel" w:hAnsi="Corbel" w:cs="Corbel"/>
                <w:color w:val="000000"/>
                <w:sz w:val="22"/>
                <w:szCs w:val="22"/>
              </w:rPr>
              <w:t>Uwrażliwienie na dbałość o aparat głosowy. Poszerzenie świadomości głosowej w kontekście patologii wynikających z wadliwej techniki wokalnej u osób zawodowo posługujących się głosem (przyczyny obniżenia wydolności głosowej, różne formy niedomogi głosowej).</w:t>
            </w:r>
          </w:p>
        </w:tc>
      </w:tr>
      <w:tr w:rsidR="001B7A18" w14:paraId="1DAF0E64" w14:textId="77777777">
        <w:trPr>
          <w:trHeight w:val="570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15158BA1" w14:textId="77777777" w:rsidR="001B7A1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0" w:after="40"/>
              <w:rPr>
                <w:rFonts w:ascii="Corbel" w:eastAsia="Corbel" w:hAnsi="Corbel" w:cs="Corbel"/>
                <w:color w:val="000000"/>
                <w:sz w:val="22"/>
                <w:szCs w:val="22"/>
              </w:rPr>
            </w:pPr>
            <w:r>
              <w:rPr>
                <w:rFonts w:ascii="Corbel" w:eastAsia="Corbel" w:hAnsi="Corbel" w:cs="Corbel"/>
                <w:color w:val="000000"/>
                <w:sz w:val="22"/>
                <w:szCs w:val="22"/>
              </w:rPr>
              <w:t>C5</w:t>
            </w:r>
          </w:p>
        </w:tc>
        <w:tc>
          <w:tcPr>
            <w:tcW w:w="88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769A6F5C" w14:textId="77777777" w:rsidR="001B7A1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Corbel" w:eastAsia="Corbel" w:hAnsi="Corbel" w:cs="Corbel"/>
                <w:color w:val="000000"/>
                <w:sz w:val="22"/>
                <w:szCs w:val="22"/>
              </w:rPr>
            </w:pPr>
            <w:r>
              <w:rPr>
                <w:rFonts w:ascii="Corbel" w:eastAsia="Corbel" w:hAnsi="Corbel" w:cs="Corbel"/>
                <w:color w:val="000000"/>
                <w:sz w:val="22"/>
                <w:szCs w:val="22"/>
              </w:rPr>
              <w:t xml:space="preserve">Kształcenie umiejętności wykorzystania nabytych kompetencji podczas zajęć praktycznych na specjalności wykonawstwo wokalne oraz występów publicznych oraz potrzeby podnoszenia swoich kwalifikacji w kontekście emisji głosu.  </w:t>
            </w:r>
          </w:p>
        </w:tc>
      </w:tr>
    </w:tbl>
    <w:p w14:paraId="5FC7D071" w14:textId="77777777" w:rsidR="001B7A18" w:rsidRDefault="001B7A18">
      <w:pPr>
        <w:widowControl w:val="0"/>
        <w:pBdr>
          <w:top w:val="nil"/>
          <w:left w:val="nil"/>
          <w:bottom w:val="nil"/>
          <w:right w:val="nil"/>
          <w:between w:val="nil"/>
        </w:pBdr>
        <w:rPr>
          <w:rFonts w:ascii="Corbel" w:eastAsia="Corbel" w:hAnsi="Corbel" w:cs="Corbel"/>
          <w:i/>
          <w:color w:val="000000"/>
        </w:rPr>
      </w:pPr>
    </w:p>
    <w:p w14:paraId="0F946F26" w14:textId="77777777" w:rsidR="001B7A18" w:rsidRDefault="001B7A18">
      <w:pPr>
        <w:pBdr>
          <w:top w:val="nil"/>
          <w:left w:val="nil"/>
          <w:bottom w:val="nil"/>
          <w:right w:val="nil"/>
          <w:between w:val="nil"/>
        </w:pBdr>
        <w:rPr>
          <w:rFonts w:ascii="Corbel" w:eastAsia="Corbel" w:hAnsi="Corbel" w:cs="Corbel"/>
          <w:color w:val="000000"/>
        </w:rPr>
      </w:pPr>
    </w:p>
    <w:p w14:paraId="4C78AE17" w14:textId="77777777" w:rsidR="001B7A18" w:rsidRDefault="00000000">
      <w:pPr>
        <w:pBdr>
          <w:top w:val="nil"/>
          <w:left w:val="nil"/>
          <w:bottom w:val="nil"/>
          <w:right w:val="nil"/>
          <w:between w:val="nil"/>
        </w:pBdr>
        <w:ind w:left="426"/>
        <w:rPr>
          <w:rFonts w:ascii="Corbel" w:eastAsia="Corbel" w:hAnsi="Corbel" w:cs="Corbel"/>
          <w:color w:val="000000"/>
        </w:rPr>
      </w:pPr>
      <w:r>
        <w:rPr>
          <w:rFonts w:ascii="Corbel" w:eastAsia="Corbel" w:hAnsi="Corbel" w:cs="Corbel"/>
          <w:b/>
          <w:color w:val="000000"/>
        </w:rPr>
        <w:t>3.2 Efekty uczenia się dla przedmiotu</w:t>
      </w:r>
      <w:r>
        <w:rPr>
          <w:rFonts w:ascii="Corbel" w:eastAsia="Corbel" w:hAnsi="Corbel" w:cs="Corbel"/>
          <w:color w:val="000000"/>
        </w:rPr>
        <w:t xml:space="preserve"> </w:t>
      </w:r>
    </w:p>
    <w:p w14:paraId="4CBB856A" w14:textId="77777777" w:rsidR="001B7A18" w:rsidRDefault="001B7A18">
      <w:pPr>
        <w:pBdr>
          <w:top w:val="nil"/>
          <w:left w:val="nil"/>
          <w:bottom w:val="nil"/>
          <w:right w:val="nil"/>
          <w:between w:val="nil"/>
        </w:pBdr>
        <w:rPr>
          <w:rFonts w:ascii="Corbel" w:eastAsia="Corbel" w:hAnsi="Corbel" w:cs="Corbel"/>
          <w:color w:val="000000"/>
        </w:rPr>
      </w:pPr>
    </w:p>
    <w:tbl>
      <w:tblPr>
        <w:tblStyle w:val="af"/>
        <w:tblW w:w="9669" w:type="dxa"/>
        <w:tblInd w:w="108" w:type="dxa"/>
        <w:tbl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blBorders>
        <w:tblLayout w:type="fixed"/>
        <w:tblLook w:val="0000" w:firstRow="0" w:lastRow="0" w:firstColumn="0" w:lastColumn="0" w:noHBand="0" w:noVBand="0"/>
      </w:tblPr>
      <w:tblGrid>
        <w:gridCol w:w="1701"/>
        <w:gridCol w:w="6095"/>
        <w:gridCol w:w="1873"/>
      </w:tblGrid>
      <w:tr w:rsidR="001B7A18" w14:paraId="630FE462" w14:textId="77777777">
        <w:trPr>
          <w:trHeight w:val="850"/>
        </w:trPr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50FA2446" w14:textId="77777777" w:rsidR="001B7A1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Corbel" w:eastAsia="Corbel" w:hAnsi="Corbel" w:cs="Corbel"/>
                <w:b/>
                <w:color w:val="000000"/>
              </w:rPr>
              <w:t>EK</w:t>
            </w:r>
            <w:r>
              <w:rPr>
                <w:rFonts w:ascii="Corbel" w:eastAsia="Corbel" w:hAnsi="Corbel" w:cs="Corbel"/>
                <w:color w:val="000000"/>
              </w:rPr>
              <w:t xml:space="preserve"> (efekt uczenia się)</w:t>
            </w:r>
          </w:p>
        </w:tc>
        <w:tc>
          <w:tcPr>
            <w:tcW w:w="60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274E796F" w14:textId="77777777" w:rsidR="001B7A1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Corbel" w:eastAsia="Corbel" w:hAnsi="Corbel" w:cs="Corbel"/>
                <w:color w:val="000000"/>
              </w:rPr>
              <w:t xml:space="preserve">Treść efektu uczenia się zdefiniowanego dla przedmiotu </w:t>
            </w:r>
          </w:p>
        </w:tc>
        <w:tc>
          <w:tcPr>
            <w:tcW w:w="18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08954F4D" w14:textId="77777777" w:rsidR="001B7A1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Corbel" w:eastAsia="Corbel" w:hAnsi="Corbel" w:cs="Corbel"/>
                <w:color w:val="000000"/>
              </w:rPr>
              <w:t xml:space="preserve">Odniesienie do </w:t>
            </w:r>
            <w:proofErr w:type="gramStart"/>
            <w:r>
              <w:rPr>
                <w:rFonts w:ascii="Corbel" w:eastAsia="Corbel" w:hAnsi="Corbel" w:cs="Corbel"/>
                <w:color w:val="000000"/>
              </w:rPr>
              <w:t>efektów  kierunkowych</w:t>
            </w:r>
            <w:proofErr w:type="gramEnd"/>
            <w:r>
              <w:rPr>
                <w:rFonts w:ascii="Corbel" w:eastAsia="Corbel" w:hAnsi="Corbel" w:cs="Corbel"/>
                <w:color w:val="000000"/>
              </w:rPr>
              <w:t xml:space="preserve"> </w:t>
            </w:r>
          </w:p>
        </w:tc>
      </w:tr>
      <w:tr w:rsidR="001B7A18" w14:paraId="73711A9B" w14:textId="77777777">
        <w:trPr>
          <w:trHeight w:val="934"/>
        </w:trPr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73B97245" w14:textId="77777777" w:rsidR="001B7A1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Corbel" w:eastAsia="Corbel" w:hAnsi="Corbel" w:cs="Corbel"/>
                <w:color w:val="000000"/>
              </w:rPr>
              <w:t>EK_01</w:t>
            </w:r>
          </w:p>
        </w:tc>
        <w:tc>
          <w:tcPr>
            <w:tcW w:w="60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2C61A5C6" w14:textId="77777777" w:rsidR="001B7A1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Corbel" w:eastAsia="Corbel" w:hAnsi="Corbel" w:cs="Corbel"/>
                <w:color w:val="000000"/>
              </w:rPr>
              <w:t>Student zna podstawy budowy anatomicznej ogólnie pojętego systemu głosowego i rozumie zasady jego funkcjonowania niezbędne do prawidłowego operowania głosem.</w:t>
            </w:r>
          </w:p>
        </w:tc>
        <w:tc>
          <w:tcPr>
            <w:tcW w:w="18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39215534" w14:textId="77777777" w:rsidR="001B7A1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rFonts w:ascii="Corbel" w:eastAsia="Corbel" w:hAnsi="Corbel" w:cs="Corbel"/>
              </w:rPr>
            </w:pPr>
            <w:r>
              <w:rPr>
                <w:rFonts w:ascii="Corbel" w:eastAsia="Corbel" w:hAnsi="Corbel" w:cs="Corbel"/>
              </w:rPr>
              <w:t>K_W02</w:t>
            </w:r>
          </w:p>
          <w:p w14:paraId="4ECE6F2D" w14:textId="77777777" w:rsidR="001B7A1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rFonts w:ascii="Corbel" w:eastAsia="Corbel" w:hAnsi="Corbel" w:cs="Corbel"/>
              </w:rPr>
            </w:pPr>
            <w:r>
              <w:rPr>
                <w:rFonts w:ascii="Corbel" w:eastAsia="Corbel" w:hAnsi="Corbel" w:cs="Corbel"/>
              </w:rPr>
              <w:t>K_W10</w:t>
            </w:r>
          </w:p>
          <w:p w14:paraId="608BEF88" w14:textId="77777777" w:rsidR="001B7A18" w:rsidRDefault="001B7A1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rFonts w:ascii="Corbel" w:eastAsia="Corbel" w:hAnsi="Corbel" w:cs="Corbel"/>
                <w:color w:val="000000"/>
              </w:rPr>
            </w:pPr>
          </w:p>
        </w:tc>
      </w:tr>
      <w:tr w:rsidR="001B7A18" w14:paraId="5FAD82E8" w14:textId="77777777">
        <w:trPr>
          <w:trHeight w:val="850"/>
        </w:trPr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5516A338" w14:textId="77777777" w:rsidR="001B7A1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Corbel" w:eastAsia="Corbel" w:hAnsi="Corbel" w:cs="Corbel"/>
                <w:color w:val="000000"/>
              </w:rPr>
              <w:lastRenderedPageBreak/>
              <w:t>EK_02</w:t>
            </w:r>
          </w:p>
        </w:tc>
        <w:tc>
          <w:tcPr>
            <w:tcW w:w="60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60807F5F" w14:textId="77777777" w:rsidR="001B7A1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Corbel" w:eastAsia="Corbel" w:hAnsi="Corbel" w:cs="Corbel"/>
                <w:color w:val="000000"/>
              </w:rPr>
              <w:t>Student rozumie powiązania i zależności między teoretycznymi i praktycznymi elementami kształcenia emisji głosu. Potrafi wykorzystać swoją wiedzę i umiejętności do praktycznego przygotowania występu publicznego.</w:t>
            </w:r>
          </w:p>
        </w:tc>
        <w:tc>
          <w:tcPr>
            <w:tcW w:w="18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3CA34C29" w14:textId="77777777" w:rsidR="001B7A1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rFonts w:ascii="Corbel" w:eastAsia="Corbel" w:hAnsi="Corbel" w:cs="Corbel"/>
                <w:color w:val="000000"/>
              </w:rPr>
            </w:pPr>
            <w:r>
              <w:rPr>
                <w:rFonts w:ascii="Corbel" w:eastAsia="Corbel" w:hAnsi="Corbel" w:cs="Corbel"/>
              </w:rPr>
              <w:t>K_W09</w:t>
            </w:r>
          </w:p>
        </w:tc>
      </w:tr>
      <w:tr w:rsidR="001B7A18" w14:paraId="677728CD" w14:textId="77777777">
        <w:trPr>
          <w:trHeight w:val="939"/>
        </w:trPr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6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1E83D919" w14:textId="77777777" w:rsidR="001B7A1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orbel" w:eastAsia="Corbel" w:hAnsi="Corbel" w:cs="Corbel"/>
                <w:color w:val="000000"/>
              </w:rPr>
            </w:pPr>
            <w:r>
              <w:rPr>
                <w:rFonts w:ascii="Corbel" w:eastAsia="Corbel" w:hAnsi="Corbel" w:cs="Corbel"/>
                <w:color w:val="000000"/>
              </w:rPr>
              <w:t>EK_0</w:t>
            </w:r>
            <w:r>
              <w:rPr>
                <w:rFonts w:ascii="Corbel" w:eastAsia="Corbel" w:hAnsi="Corbel" w:cs="Corbel"/>
              </w:rPr>
              <w:t>3</w:t>
            </w:r>
          </w:p>
        </w:tc>
        <w:tc>
          <w:tcPr>
            <w:tcW w:w="60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432C4D41" w14:textId="77777777" w:rsidR="001B7A1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Corbel" w:eastAsia="Corbel" w:hAnsi="Corbel" w:cs="Corbel"/>
                <w:color w:val="000000"/>
              </w:rPr>
            </w:pPr>
            <w:r>
              <w:rPr>
                <w:rFonts w:ascii="Corbel" w:eastAsia="Corbel" w:hAnsi="Corbel" w:cs="Corbel"/>
                <w:color w:val="000000"/>
              </w:rPr>
              <w:t>Student potrafi stosować efektywne techniki ćwiczeń oddechowych, fonacyjnych i artykulacyjnych, a także tych kształtujących świadomość ciała, które wpływają na wzrost komfortu podczas wystąpień publicznych.  Umożliwia ciągły ich rozwój przez samodzielną pracę.</w:t>
            </w:r>
          </w:p>
        </w:tc>
        <w:tc>
          <w:tcPr>
            <w:tcW w:w="18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159C80CC" w14:textId="77777777" w:rsidR="001B7A1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rFonts w:ascii="Corbel" w:eastAsia="Corbel" w:hAnsi="Corbel" w:cs="Corbel"/>
              </w:rPr>
            </w:pPr>
            <w:r>
              <w:rPr>
                <w:rFonts w:ascii="Corbel" w:eastAsia="Corbel" w:hAnsi="Corbel" w:cs="Corbel"/>
              </w:rPr>
              <w:t>K_U10</w:t>
            </w:r>
          </w:p>
          <w:p w14:paraId="3005BED8" w14:textId="77777777" w:rsidR="001B7A1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rFonts w:ascii="Corbel" w:eastAsia="Corbel" w:hAnsi="Corbel" w:cs="Corbel"/>
                <w:color w:val="000000"/>
              </w:rPr>
            </w:pPr>
            <w:r>
              <w:rPr>
                <w:rFonts w:ascii="Corbel" w:eastAsia="Corbel" w:hAnsi="Corbel" w:cs="Corbel"/>
              </w:rPr>
              <w:t>K_U15</w:t>
            </w:r>
          </w:p>
        </w:tc>
      </w:tr>
      <w:tr w:rsidR="001B7A18" w14:paraId="7DCE834B" w14:textId="77777777">
        <w:trPr>
          <w:trHeight w:val="939"/>
        </w:trPr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6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6165337C" w14:textId="77777777" w:rsidR="001B7A1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Corbel" w:eastAsia="Corbel" w:hAnsi="Corbel" w:cs="Corbel"/>
                <w:color w:val="000000"/>
              </w:rPr>
              <w:t>EK_0</w:t>
            </w:r>
            <w:r>
              <w:rPr>
                <w:rFonts w:ascii="Corbel" w:eastAsia="Corbel" w:hAnsi="Corbel" w:cs="Corbel"/>
              </w:rPr>
              <w:t>4</w:t>
            </w:r>
          </w:p>
        </w:tc>
        <w:tc>
          <w:tcPr>
            <w:tcW w:w="60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02751549" w14:textId="77777777" w:rsidR="001B7A1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Corbel" w:eastAsia="Corbel" w:hAnsi="Corbel" w:cs="Corbel"/>
                <w:color w:val="000000"/>
              </w:rPr>
              <w:t>Student jest gotów do efektywnego wykorzystania wyobraźni, intuicji i zdolności twórczego oraz elastycznego myślenia w trakcie rozwiązywania problemów związanych z podstawową techniką wokalną oraz higieną aparatu głosowego.</w:t>
            </w:r>
          </w:p>
        </w:tc>
        <w:tc>
          <w:tcPr>
            <w:tcW w:w="18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60BE40F3" w14:textId="77777777" w:rsidR="001B7A1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Corbel" w:eastAsia="Corbel" w:hAnsi="Corbel" w:cs="Corbel"/>
                <w:color w:val="000000"/>
              </w:rPr>
            </w:pPr>
            <w:r>
              <w:rPr>
                <w:rFonts w:ascii="Corbel" w:eastAsia="Corbel" w:hAnsi="Corbel" w:cs="Corbel"/>
                <w:color w:val="000000"/>
              </w:rPr>
              <w:t xml:space="preserve">          </w:t>
            </w:r>
            <w:r>
              <w:rPr>
                <w:rFonts w:ascii="Corbel" w:eastAsia="Corbel" w:hAnsi="Corbel" w:cs="Corbel"/>
              </w:rPr>
              <w:t>K_U02</w:t>
            </w:r>
          </w:p>
        </w:tc>
      </w:tr>
      <w:tr w:rsidR="001B7A18" w14:paraId="2DBA33FA" w14:textId="77777777">
        <w:trPr>
          <w:trHeight w:val="1226"/>
        </w:trPr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6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768FBCFE" w14:textId="77777777" w:rsidR="001B7A1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Corbel" w:eastAsia="Corbel" w:hAnsi="Corbel" w:cs="Corbel"/>
                <w:color w:val="000000"/>
              </w:rPr>
              <w:t>EK_0</w:t>
            </w:r>
            <w:r>
              <w:rPr>
                <w:rFonts w:ascii="Corbel" w:eastAsia="Corbel" w:hAnsi="Corbel" w:cs="Corbel"/>
              </w:rPr>
              <w:t>5</w:t>
            </w:r>
          </w:p>
        </w:tc>
        <w:tc>
          <w:tcPr>
            <w:tcW w:w="60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035259EF" w14:textId="77777777" w:rsidR="001B7A1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Corbel" w:eastAsia="Corbel" w:hAnsi="Corbel" w:cs="Corbel"/>
                <w:color w:val="000000"/>
              </w:rPr>
              <w:t>Student jest gotów do krytycznej oceny posiadanej wiedzy i odbieranych treści, a także do uznawania znaczenia wiedzy w rozwiązywaniu problemów wokalnych – zarówno poznawczych jak i praktycznych.</w:t>
            </w:r>
          </w:p>
        </w:tc>
        <w:tc>
          <w:tcPr>
            <w:tcW w:w="18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0950CA78" w14:textId="77777777" w:rsidR="001B7A1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rFonts w:ascii="Corbel" w:eastAsia="Corbel" w:hAnsi="Corbel" w:cs="Corbel"/>
              </w:rPr>
            </w:pPr>
            <w:r>
              <w:rPr>
                <w:rFonts w:ascii="Corbel" w:eastAsia="Corbel" w:hAnsi="Corbel" w:cs="Corbel"/>
              </w:rPr>
              <w:t>K_K06</w:t>
            </w:r>
          </w:p>
          <w:p w14:paraId="7B740A40" w14:textId="77777777" w:rsidR="001B7A1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rFonts w:ascii="Corbel" w:eastAsia="Corbel" w:hAnsi="Corbel" w:cs="Corbel"/>
                <w:color w:val="000000"/>
              </w:rPr>
            </w:pPr>
            <w:r>
              <w:rPr>
                <w:rFonts w:ascii="Corbel" w:eastAsia="Corbel" w:hAnsi="Corbel" w:cs="Corbel"/>
              </w:rPr>
              <w:t>K_K13</w:t>
            </w:r>
          </w:p>
        </w:tc>
      </w:tr>
    </w:tbl>
    <w:p w14:paraId="5B68B63D" w14:textId="77777777" w:rsidR="001B7A18" w:rsidRDefault="001B7A18">
      <w:pPr>
        <w:widowControl w:val="0"/>
        <w:pBdr>
          <w:top w:val="nil"/>
          <w:left w:val="nil"/>
          <w:bottom w:val="nil"/>
          <w:right w:val="nil"/>
          <w:between w:val="nil"/>
        </w:pBdr>
        <w:rPr>
          <w:rFonts w:ascii="Corbel" w:eastAsia="Corbel" w:hAnsi="Corbel" w:cs="Corbel"/>
          <w:color w:val="000000"/>
        </w:rPr>
      </w:pPr>
    </w:p>
    <w:p w14:paraId="5B2439BF" w14:textId="77777777" w:rsidR="001B7A18" w:rsidRDefault="001B7A18">
      <w:pPr>
        <w:pBdr>
          <w:top w:val="nil"/>
          <w:left w:val="nil"/>
          <w:bottom w:val="nil"/>
          <w:right w:val="nil"/>
          <w:between w:val="nil"/>
        </w:pBdr>
        <w:rPr>
          <w:rFonts w:ascii="Corbel" w:eastAsia="Corbel" w:hAnsi="Corbel" w:cs="Corbel"/>
          <w:smallCaps/>
          <w:color w:val="000000"/>
        </w:rPr>
      </w:pPr>
    </w:p>
    <w:p w14:paraId="17C82A55" w14:textId="77777777" w:rsidR="001B7A18" w:rsidRDefault="00000000">
      <w:pPr>
        <w:pBdr>
          <w:top w:val="nil"/>
          <w:left w:val="nil"/>
          <w:bottom w:val="nil"/>
          <w:right w:val="nil"/>
          <w:between w:val="nil"/>
        </w:pBdr>
        <w:ind w:left="426"/>
        <w:jc w:val="both"/>
        <w:rPr>
          <w:rFonts w:ascii="Corbel" w:eastAsia="Corbel" w:hAnsi="Corbel" w:cs="Corbel"/>
          <w:b/>
          <w:color w:val="000000"/>
        </w:rPr>
      </w:pPr>
      <w:r>
        <w:rPr>
          <w:rFonts w:ascii="Corbel" w:eastAsia="Corbel" w:hAnsi="Corbel" w:cs="Corbel"/>
          <w:b/>
          <w:color w:val="000000"/>
        </w:rPr>
        <w:t xml:space="preserve">3.3 Treści programowe </w:t>
      </w:r>
      <w:r>
        <w:rPr>
          <w:rFonts w:ascii="Corbel" w:eastAsia="Corbel" w:hAnsi="Corbel" w:cs="Corbel"/>
          <w:color w:val="000000"/>
        </w:rPr>
        <w:t xml:space="preserve">  </w:t>
      </w:r>
    </w:p>
    <w:p w14:paraId="750CBF77" w14:textId="77777777" w:rsidR="001B7A18" w:rsidRDefault="0000000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rFonts w:ascii="Corbel" w:eastAsia="Corbel" w:hAnsi="Corbel" w:cs="Corbel"/>
          <w:color w:val="000000"/>
        </w:rPr>
      </w:pPr>
      <w:r>
        <w:rPr>
          <w:rFonts w:ascii="Corbel" w:eastAsia="Corbel" w:hAnsi="Corbel" w:cs="Corbel"/>
          <w:color w:val="000000"/>
        </w:rPr>
        <w:t xml:space="preserve">Problematyka wykładu </w:t>
      </w:r>
    </w:p>
    <w:p w14:paraId="051A281A" w14:textId="77777777" w:rsidR="001B7A18" w:rsidRDefault="001B7A18">
      <w:pPr>
        <w:pBdr>
          <w:top w:val="nil"/>
          <w:left w:val="nil"/>
          <w:bottom w:val="nil"/>
          <w:right w:val="nil"/>
          <w:between w:val="nil"/>
        </w:pBdr>
        <w:ind w:left="1080"/>
        <w:jc w:val="both"/>
        <w:rPr>
          <w:rFonts w:ascii="Corbel" w:eastAsia="Corbel" w:hAnsi="Corbel" w:cs="Corbel"/>
          <w:color w:val="000000"/>
        </w:rPr>
      </w:pPr>
    </w:p>
    <w:tbl>
      <w:tblPr>
        <w:tblStyle w:val="af0"/>
        <w:tblW w:w="9639" w:type="dxa"/>
        <w:tblInd w:w="108" w:type="dxa"/>
        <w:tbl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blBorders>
        <w:tblLayout w:type="fixed"/>
        <w:tblLook w:val="0000" w:firstRow="0" w:lastRow="0" w:firstColumn="0" w:lastColumn="0" w:noHBand="0" w:noVBand="0"/>
      </w:tblPr>
      <w:tblGrid>
        <w:gridCol w:w="9639"/>
      </w:tblGrid>
      <w:tr w:rsidR="001B7A18" w14:paraId="10F282BC" w14:textId="77777777">
        <w:trPr>
          <w:trHeight w:val="290"/>
        </w:trPr>
        <w:tc>
          <w:tcPr>
            <w:tcW w:w="96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57812843" w14:textId="77777777" w:rsidR="001B7A1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Corbel" w:eastAsia="Corbel" w:hAnsi="Corbel" w:cs="Corbel"/>
                <w:color w:val="000000"/>
              </w:rPr>
              <w:t>Treści merytoryczne</w:t>
            </w:r>
          </w:p>
        </w:tc>
      </w:tr>
    </w:tbl>
    <w:p w14:paraId="428E2B75" w14:textId="77777777" w:rsidR="001B7A18" w:rsidRDefault="001B7A18">
      <w:pPr>
        <w:pBdr>
          <w:top w:val="nil"/>
          <w:left w:val="nil"/>
          <w:bottom w:val="nil"/>
          <w:right w:val="nil"/>
          <w:between w:val="nil"/>
        </w:pBdr>
        <w:rPr>
          <w:rFonts w:ascii="Corbel" w:eastAsia="Corbel" w:hAnsi="Corbel" w:cs="Corbel"/>
          <w:color w:val="000000"/>
        </w:rPr>
      </w:pPr>
    </w:p>
    <w:p w14:paraId="6325F414" w14:textId="77777777" w:rsidR="001B7A18" w:rsidRDefault="00000000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rFonts w:ascii="Corbel" w:eastAsia="Corbel" w:hAnsi="Corbel" w:cs="Corbel"/>
          <w:color w:val="000000"/>
        </w:rPr>
      </w:pPr>
      <w:r>
        <w:rPr>
          <w:rFonts w:ascii="Corbel" w:eastAsia="Corbel" w:hAnsi="Corbel" w:cs="Corbel"/>
          <w:color w:val="000000"/>
        </w:rPr>
        <w:t xml:space="preserve">Problematyka ćwiczeń, konwersatoriów, laboratoriów, zajęć praktycznych </w:t>
      </w:r>
    </w:p>
    <w:p w14:paraId="42119588" w14:textId="77777777" w:rsidR="001B7A18" w:rsidRDefault="001B7A18">
      <w:pPr>
        <w:pBdr>
          <w:top w:val="nil"/>
          <w:left w:val="nil"/>
          <w:bottom w:val="nil"/>
          <w:right w:val="nil"/>
          <w:between w:val="nil"/>
        </w:pBdr>
        <w:spacing w:after="200"/>
        <w:ind w:left="720"/>
        <w:rPr>
          <w:rFonts w:ascii="Corbel" w:eastAsia="Corbel" w:hAnsi="Corbel" w:cs="Corbel"/>
          <w:color w:val="000000"/>
        </w:rPr>
      </w:pPr>
    </w:p>
    <w:tbl>
      <w:tblPr>
        <w:tblStyle w:val="af1"/>
        <w:tblW w:w="9639" w:type="dxa"/>
        <w:tblInd w:w="108" w:type="dxa"/>
        <w:tbl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blBorders>
        <w:tblLayout w:type="fixed"/>
        <w:tblLook w:val="0000" w:firstRow="0" w:lastRow="0" w:firstColumn="0" w:lastColumn="0" w:noHBand="0" w:noVBand="0"/>
      </w:tblPr>
      <w:tblGrid>
        <w:gridCol w:w="9639"/>
      </w:tblGrid>
      <w:tr w:rsidR="001B7A18" w14:paraId="6ABC8E6D" w14:textId="77777777">
        <w:trPr>
          <w:trHeight w:val="293"/>
        </w:trPr>
        <w:tc>
          <w:tcPr>
            <w:tcW w:w="9639" w:type="dxa"/>
            <w:tcBorders>
              <w:top w:val="single" w:sz="4" w:space="0" w:color="000000"/>
              <w:left w:val="single" w:sz="4" w:space="0" w:color="000000"/>
              <w:bottom w:val="single" w:sz="6" w:space="0" w:color="000000"/>
              <w:right w:val="single" w:sz="4" w:space="0" w:color="000000"/>
            </w:tcBorders>
            <w:tcMar>
              <w:top w:w="80" w:type="dxa"/>
              <w:left w:w="788" w:type="dxa"/>
              <w:bottom w:w="80" w:type="dxa"/>
              <w:right w:w="80" w:type="dxa"/>
            </w:tcMar>
          </w:tcPr>
          <w:p w14:paraId="37A25C52" w14:textId="77777777" w:rsidR="001B7A1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708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Corbel" w:eastAsia="Corbel" w:hAnsi="Corbel" w:cs="Corbel"/>
                <w:color w:val="000000"/>
              </w:rPr>
              <w:t>Treści merytoryczne</w:t>
            </w:r>
          </w:p>
        </w:tc>
      </w:tr>
      <w:tr w:rsidR="001B7A18" w14:paraId="43A39109" w14:textId="77777777">
        <w:trPr>
          <w:trHeight w:val="359"/>
        </w:trPr>
        <w:tc>
          <w:tcPr>
            <w:tcW w:w="9639" w:type="dxa"/>
            <w:tcBorders>
              <w:top w:val="single" w:sz="6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5EB0E73A" w14:textId="77777777" w:rsidR="001B7A1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Corbel" w:eastAsia="Corbel" w:hAnsi="Corbel" w:cs="Corbel"/>
                <w:color w:val="000000"/>
                <w:sz w:val="22"/>
                <w:szCs w:val="22"/>
              </w:rPr>
            </w:pPr>
            <w:r>
              <w:rPr>
                <w:rFonts w:ascii="Corbel" w:eastAsia="Corbel" w:hAnsi="Corbel" w:cs="Corbel"/>
                <w:color w:val="000000"/>
                <w:sz w:val="22"/>
                <w:szCs w:val="22"/>
              </w:rPr>
              <w:t>Głos jako instrument muzyczny. O potrzebie kształcenia głosu - omówienie różnych technik wokalnych.</w:t>
            </w:r>
          </w:p>
        </w:tc>
      </w:tr>
      <w:tr w:rsidR="001B7A18" w14:paraId="14A1E23D" w14:textId="77777777">
        <w:trPr>
          <w:trHeight w:val="394"/>
        </w:trPr>
        <w:tc>
          <w:tcPr>
            <w:tcW w:w="9639" w:type="dxa"/>
            <w:tcBorders>
              <w:top w:val="single" w:sz="6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74FFCE7F" w14:textId="77777777" w:rsidR="001B7A1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Corbel" w:eastAsia="Corbel" w:hAnsi="Corbel" w:cs="Corbel"/>
                <w:color w:val="000000"/>
                <w:sz w:val="22"/>
                <w:szCs w:val="22"/>
              </w:rPr>
            </w:pPr>
            <w:r>
              <w:rPr>
                <w:rFonts w:ascii="Corbel" w:eastAsia="Corbel" w:hAnsi="Corbel" w:cs="Corbel"/>
                <w:color w:val="000000"/>
                <w:sz w:val="22"/>
                <w:szCs w:val="22"/>
              </w:rPr>
              <w:t>Omówienie budowy aparatu mowy (część motoryczna, fonacyjna i artykulacyjno-rezonacyjna).</w:t>
            </w:r>
          </w:p>
        </w:tc>
      </w:tr>
      <w:tr w:rsidR="001B7A18" w14:paraId="064BBC5F" w14:textId="77777777">
        <w:trPr>
          <w:trHeight w:val="387"/>
        </w:trPr>
        <w:tc>
          <w:tcPr>
            <w:tcW w:w="96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2170FAA1" w14:textId="77777777" w:rsidR="001B7A1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orbel" w:eastAsia="Corbel" w:hAnsi="Corbel" w:cs="Corbel"/>
                <w:color w:val="000000"/>
                <w:sz w:val="22"/>
                <w:szCs w:val="22"/>
              </w:rPr>
            </w:pPr>
            <w:r>
              <w:rPr>
                <w:rFonts w:ascii="Corbel" w:eastAsia="Corbel" w:hAnsi="Corbel" w:cs="Corbel"/>
                <w:color w:val="000000"/>
                <w:sz w:val="22"/>
                <w:szCs w:val="22"/>
              </w:rPr>
              <w:t xml:space="preserve">Rola prawidłowej postawy podczas śpiewu. </w:t>
            </w:r>
          </w:p>
        </w:tc>
      </w:tr>
      <w:tr w:rsidR="001B7A18" w14:paraId="1347E41E" w14:textId="77777777">
        <w:trPr>
          <w:trHeight w:val="290"/>
        </w:trPr>
        <w:tc>
          <w:tcPr>
            <w:tcW w:w="96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22863FBC" w14:textId="77777777" w:rsidR="001B7A1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Corbel" w:eastAsia="Corbel" w:hAnsi="Corbel" w:cs="Corbel"/>
                <w:color w:val="000000"/>
                <w:sz w:val="22"/>
                <w:szCs w:val="22"/>
              </w:rPr>
            </w:pPr>
            <w:r>
              <w:rPr>
                <w:rFonts w:ascii="Corbel" w:eastAsia="Corbel" w:hAnsi="Corbel" w:cs="Corbel"/>
                <w:color w:val="000000"/>
                <w:sz w:val="22"/>
                <w:szCs w:val="22"/>
              </w:rPr>
              <w:t>Doskonalenie mechaniki narządu mowy (ćwiczenia artykulacyjne, intonacyjne, z fonacją i bez fonacji, nastawienie głosowe).</w:t>
            </w:r>
          </w:p>
        </w:tc>
      </w:tr>
      <w:tr w:rsidR="001B7A18" w14:paraId="5418B9AE" w14:textId="77777777">
        <w:trPr>
          <w:trHeight w:val="419"/>
        </w:trPr>
        <w:tc>
          <w:tcPr>
            <w:tcW w:w="96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48071E0D" w14:textId="77777777" w:rsidR="001B7A1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Corbel" w:eastAsia="Corbel" w:hAnsi="Corbel" w:cs="Corbel"/>
                <w:color w:val="000000"/>
                <w:sz w:val="22"/>
                <w:szCs w:val="22"/>
              </w:rPr>
            </w:pPr>
            <w:r>
              <w:rPr>
                <w:rFonts w:ascii="Corbel" w:eastAsia="Corbel" w:hAnsi="Corbel" w:cs="Corbel"/>
                <w:color w:val="000000"/>
                <w:sz w:val="22"/>
                <w:szCs w:val="22"/>
              </w:rPr>
              <w:t>Podstawy higieny i patologii głosu – w kontekście przygotowania do wytężonej pracy głosem.</w:t>
            </w:r>
          </w:p>
        </w:tc>
      </w:tr>
      <w:tr w:rsidR="001B7A18" w14:paraId="0E9E5B8D" w14:textId="77777777">
        <w:trPr>
          <w:trHeight w:val="290"/>
        </w:trPr>
        <w:tc>
          <w:tcPr>
            <w:tcW w:w="96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539823B3" w14:textId="77777777" w:rsidR="001B7A1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Corbel" w:eastAsia="Corbel" w:hAnsi="Corbel" w:cs="Corbel"/>
                <w:color w:val="000000"/>
                <w:sz w:val="22"/>
                <w:szCs w:val="22"/>
              </w:rPr>
            </w:pPr>
            <w:r>
              <w:rPr>
                <w:rFonts w:ascii="Corbel" w:eastAsia="Corbel" w:hAnsi="Corbel" w:cs="Corbel"/>
                <w:color w:val="000000"/>
                <w:sz w:val="22"/>
                <w:szCs w:val="22"/>
              </w:rPr>
              <w:t xml:space="preserve">Autoprezentacja – </w:t>
            </w:r>
            <w:r>
              <w:rPr>
                <w:rFonts w:ascii="Corbel" w:eastAsia="Corbel" w:hAnsi="Corbel" w:cs="Corbel"/>
                <w:sz w:val="22"/>
                <w:szCs w:val="22"/>
              </w:rPr>
              <w:t xml:space="preserve">obserwacja niedoskonałości emisyjnych oraz artykulacyjnych </w:t>
            </w:r>
            <w:r>
              <w:rPr>
                <w:rFonts w:ascii="Corbel" w:eastAsia="Corbel" w:hAnsi="Corbel" w:cs="Corbel"/>
                <w:color w:val="000000"/>
                <w:sz w:val="22"/>
                <w:szCs w:val="22"/>
              </w:rPr>
              <w:t>podczas swobodnej publicznej wypowiedzi lub podczas prezentacji tekstu czytanego przed grupą.</w:t>
            </w:r>
            <w:r>
              <w:rPr>
                <w:rFonts w:ascii="Corbel" w:eastAsia="Corbel" w:hAnsi="Corbel" w:cs="Corbel"/>
                <w:sz w:val="22"/>
                <w:szCs w:val="22"/>
              </w:rPr>
              <w:t xml:space="preserve"> </w:t>
            </w:r>
            <w:r>
              <w:rPr>
                <w:rFonts w:ascii="Corbel" w:eastAsia="Corbel" w:hAnsi="Corbel" w:cs="Corbel"/>
                <w:color w:val="000000"/>
                <w:sz w:val="22"/>
                <w:szCs w:val="22"/>
              </w:rPr>
              <w:t xml:space="preserve">Świadomość odruchów warunkowych i bezwarunkowych w sytuacjach stresowych, analiza </w:t>
            </w:r>
            <w:proofErr w:type="spellStart"/>
            <w:r>
              <w:rPr>
                <w:rFonts w:ascii="Corbel" w:eastAsia="Corbel" w:hAnsi="Corbel" w:cs="Corbel"/>
                <w:color w:val="000000"/>
                <w:sz w:val="22"/>
                <w:szCs w:val="22"/>
              </w:rPr>
              <w:t>zachowań</w:t>
            </w:r>
            <w:proofErr w:type="spellEnd"/>
            <w:r>
              <w:rPr>
                <w:rFonts w:ascii="Corbel" w:eastAsia="Corbel" w:hAnsi="Corbel" w:cs="Corbel"/>
                <w:color w:val="000000"/>
                <w:sz w:val="22"/>
                <w:szCs w:val="22"/>
              </w:rPr>
              <w:t xml:space="preserve"> na przykładach.</w:t>
            </w:r>
          </w:p>
        </w:tc>
      </w:tr>
    </w:tbl>
    <w:p w14:paraId="6C2AFBAC" w14:textId="77777777" w:rsidR="001B7A18" w:rsidRDefault="00000000">
      <w:pPr>
        <w:pBdr>
          <w:top w:val="nil"/>
          <w:left w:val="nil"/>
          <w:bottom w:val="nil"/>
          <w:right w:val="nil"/>
          <w:between w:val="nil"/>
        </w:pBdr>
        <w:rPr>
          <w:rFonts w:ascii="Corbel" w:eastAsia="Corbel" w:hAnsi="Corbel" w:cs="Corbel"/>
          <w:color w:val="000000"/>
        </w:rPr>
      </w:pPr>
      <w:r>
        <w:rPr>
          <w:rFonts w:ascii="Corbel" w:eastAsia="Corbel" w:hAnsi="Corbel" w:cs="Corbel"/>
          <w:color w:val="000000"/>
        </w:rPr>
        <w:lastRenderedPageBreak/>
        <w:t xml:space="preserve">     </w:t>
      </w:r>
    </w:p>
    <w:p w14:paraId="4805F251" w14:textId="77777777" w:rsidR="001B7A18" w:rsidRDefault="00000000">
      <w:pPr>
        <w:pBdr>
          <w:top w:val="nil"/>
          <w:left w:val="nil"/>
          <w:bottom w:val="nil"/>
          <w:right w:val="nil"/>
          <w:between w:val="nil"/>
        </w:pBdr>
        <w:rPr>
          <w:rFonts w:ascii="Corbel" w:eastAsia="Corbel" w:hAnsi="Corbel" w:cs="Corbel"/>
          <w:color w:val="000000"/>
        </w:rPr>
      </w:pPr>
      <w:r>
        <w:rPr>
          <w:rFonts w:ascii="Corbel" w:eastAsia="Corbel" w:hAnsi="Corbel" w:cs="Corbel"/>
          <w:b/>
          <w:color w:val="000000"/>
        </w:rPr>
        <w:t>3.4 Metody dydaktyczne</w:t>
      </w:r>
      <w:r>
        <w:rPr>
          <w:rFonts w:ascii="Corbel" w:eastAsia="Corbel" w:hAnsi="Corbel" w:cs="Corbel"/>
          <w:color w:val="000000"/>
        </w:rPr>
        <w:t xml:space="preserve"> </w:t>
      </w:r>
    </w:p>
    <w:p w14:paraId="272DD86E" w14:textId="77777777" w:rsidR="001B7A18" w:rsidRDefault="001B7A18">
      <w:pPr>
        <w:pBdr>
          <w:top w:val="nil"/>
          <w:left w:val="nil"/>
          <w:bottom w:val="nil"/>
          <w:right w:val="nil"/>
          <w:between w:val="nil"/>
        </w:pBdr>
        <w:rPr>
          <w:rFonts w:ascii="Corbel" w:eastAsia="Corbel" w:hAnsi="Corbel" w:cs="Corbel"/>
          <w:b/>
          <w:color w:val="000000"/>
        </w:rPr>
      </w:pPr>
    </w:p>
    <w:p w14:paraId="24D4C6FC" w14:textId="77777777" w:rsidR="001B7A18" w:rsidRDefault="00000000">
      <w:pPr>
        <w:pBdr>
          <w:top w:val="nil"/>
          <w:left w:val="nil"/>
          <w:bottom w:val="nil"/>
          <w:right w:val="nil"/>
          <w:between w:val="nil"/>
        </w:pBdr>
        <w:rPr>
          <w:rFonts w:ascii="Corbel" w:eastAsia="Corbel" w:hAnsi="Corbel" w:cs="Corbel"/>
          <w:b/>
          <w:color w:val="000000"/>
        </w:rPr>
      </w:pPr>
      <w:r>
        <w:rPr>
          <w:rFonts w:ascii="Corbel" w:eastAsia="Corbel" w:hAnsi="Corbel" w:cs="Corbel"/>
          <w:b/>
        </w:rPr>
        <w:t>wykłady z prezentacją multimedialną, autoprezentacja i wystąpienia studentów, ć</w:t>
      </w:r>
      <w:r>
        <w:rPr>
          <w:rFonts w:ascii="Corbel" w:eastAsia="Corbel" w:hAnsi="Corbel" w:cs="Corbel"/>
          <w:b/>
          <w:color w:val="000000"/>
        </w:rPr>
        <w:t>wiczenia, praca w grupach</w:t>
      </w:r>
    </w:p>
    <w:p w14:paraId="11E26EEB" w14:textId="77777777" w:rsidR="001B7A18" w:rsidRDefault="001B7A18">
      <w:pPr>
        <w:pBdr>
          <w:top w:val="nil"/>
          <w:left w:val="nil"/>
          <w:bottom w:val="nil"/>
          <w:right w:val="nil"/>
          <w:between w:val="nil"/>
        </w:pBdr>
        <w:tabs>
          <w:tab w:val="left" w:pos="284"/>
        </w:tabs>
        <w:rPr>
          <w:rFonts w:ascii="Corbel" w:eastAsia="Corbel" w:hAnsi="Corbel" w:cs="Corbel"/>
          <w:b/>
          <w:color w:val="000000"/>
        </w:rPr>
      </w:pPr>
    </w:p>
    <w:p w14:paraId="36C5D7C8" w14:textId="77777777" w:rsidR="001B7A18" w:rsidRDefault="001B7A18">
      <w:pPr>
        <w:pBdr>
          <w:top w:val="nil"/>
          <w:left w:val="nil"/>
          <w:bottom w:val="nil"/>
          <w:right w:val="nil"/>
          <w:between w:val="nil"/>
        </w:pBdr>
        <w:tabs>
          <w:tab w:val="left" w:pos="284"/>
        </w:tabs>
        <w:rPr>
          <w:rFonts w:ascii="Corbel" w:eastAsia="Corbel" w:hAnsi="Corbel" w:cs="Corbel"/>
          <w:b/>
          <w:color w:val="000000"/>
        </w:rPr>
      </w:pPr>
    </w:p>
    <w:p w14:paraId="5EF3E627" w14:textId="77777777" w:rsidR="001B7A18" w:rsidRDefault="00000000">
      <w:pPr>
        <w:pBdr>
          <w:top w:val="nil"/>
          <w:left w:val="nil"/>
          <w:bottom w:val="nil"/>
          <w:right w:val="nil"/>
          <w:between w:val="nil"/>
        </w:pBdr>
        <w:tabs>
          <w:tab w:val="left" w:pos="284"/>
        </w:tabs>
        <w:rPr>
          <w:rFonts w:ascii="Corbel" w:eastAsia="Corbel" w:hAnsi="Corbel" w:cs="Corbel"/>
          <w:b/>
          <w:color w:val="000000"/>
        </w:rPr>
      </w:pPr>
      <w:r>
        <w:rPr>
          <w:rFonts w:ascii="Corbel" w:eastAsia="Corbel" w:hAnsi="Corbel" w:cs="Corbel"/>
          <w:b/>
          <w:color w:val="000000"/>
        </w:rPr>
        <w:t xml:space="preserve">4. METODY I KRYTERIA OCENY </w:t>
      </w:r>
    </w:p>
    <w:p w14:paraId="4DD13F7B" w14:textId="77777777" w:rsidR="001B7A18" w:rsidRDefault="001B7A18">
      <w:pPr>
        <w:pBdr>
          <w:top w:val="nil"/>
          <w:left w:val="nil"/>
          <w:bottom w:val="nil"/>
          <w:right w:val="nil"/>
          <w:between w:val="nil"/>
        </w:pBdr>
        <w:tabs>
          <w:tab w:val="left" w:pos="284"/>
        </w:tabs>
        <w:rPr>
          <w:rFonts w:ascii="Corbel" w:eastAsia="Corbel" w:hAnsi="Corbel" w:cs="Corbel"/>
          <w:b/>
          <w:color w:val="000000"/>
        </w:rPr>
      </w:pPr>
    </w:p>
    <w:p w14:paraId="6F7D3F4D" w14:textId="77777777" w:rsidR="001B7A18" w:rsidRDefault="00000000">
      <w:pPr>
        <w:pBdr>
          <w:top w:val="nil"/>
          <w:left w:val="nil"/>
          <w:bottom w:val="nil"/>
          <w:right w:val="nil"/>
          <w:between w:val="nil"/>
        </w:pBdr>
        <w:ind w:left="426"/>
        <w:rPr>
          <w:rFonts w:ascii="Corbel" w:eastAsia="Corbel" w:hAnsi="Corbel" w:cs="Corbel"/>
          <w:b/>
          <w:color w:val="000000"/>
        </w:rPr>
      </w:pPr>
      <w:r>
        <w:rPr>
          <w:rFonts w:ascii="Corbel" w:eastAsia="Corbel" w:hAnsi="Corbel" w:cs="Corbel"/>
          <w:b/>
          <w:color w:val="000000"/>
        </w:rPr>
        <w:t>4.1 Sposoby weryfikacji efektów uczenia się</w:t>
      </w:r>
    </w:p>
    <w:p w14:paraId="32F26336" w14:textId="77777777" w:rsidR="001B7A18" w:rsidRDefault="001B7A18">
      <w:pPr>
        <w:pBdr>
          <w:top w:val="nil"/>
          <w:left w:val="nil"/>
          <w:bottom w:val="nil"/>
          <w:right w:val="nil"/>
          <w:between w:val="nil"/>
        </w:pBdr>
        <w:rPr>
          <w:rFonts w:ascii="Corbel" w:eastAsia="Corbel" w:hAnsi="Corbel" w:cs="Corbel"/>
          <w:color w:val="000000"/>
        </w:rPr>
      </w:pPr>
    </w:p>
    <w:tbl>
      <w:tblPr>
        <w:tblStyle w:val="af2"/>
        <w:tblW w:w="9639" w:type="dxa"/>
        <w:tblInd w:w="108" w:type="dxa"/>
        <w:tbl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blBorders>
        <w:tblLayout w:type="fixed"/>
        <w:tblLook w:val="0000" w:firstRow="0" w:lastRow="0" w:firstColumn="0" w:lastColumn="0" w:noHBand="0" w:noVBand="0"/>
      </w:tblPr>
      <w:tblGrid>
        <w:gridCol w:w="1985"/>
        <w:gridCol w:w="5528"/>
        <w:gridCol w:w="2126"/>
      </w:tblGrid>
      <w:tr w:rsidR="001B7A18" w14:paraId="40CD6D19" w14:textId="77777777">
        <w:trPr>
          <w:trHeight w:val="850"/>
        </w:trPr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17D4DA39" w14:textId="77777777" w:rsidR="001B7A1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Corbel" w:eastAsia="Corbel" w:hAnsi="Corbel" w:cs="Corbel"/>
                <w:color w:val="000000"/>
              </w:rPr>
              <w:t>Symbol efektu</w:t>
            </w:r>
          </w:p>
        </w:tc>
        <w:tc>
          <w:tcPr>
            <w:tcW w:w="5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5BC47ABF" w14:textId="77777777" w:rsidR="001B7A1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Corbel" w:eastAsia="Corbel" w:hAnsi="Corbel" w:cs="Corbel"/>
                <w:color w:val="000000"/>
              </w:rPr>
            </w:pPr>
            <w:r>
              <w:rPr>
                <w:rFonts w:ascii="Corbel" w:eastAsia="Corbel" w:hAnsi="Corbel" w:cs="Corbel"/>
                <w:color w:val="000000"/>
              </w:rPr>
              <w:t>Metody oceny efektów uczenia się</w:t>
            </w:r>
          </w:p>
          <w:p w14:paraId="1BA5DA83" w14:textId="77777777" w:rsidR="001B7A1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Corbel" w:eastAsia="Corbel" w:hAnsi="Corbel" w:cs="Corbel"/>
                <w:color w:val="000000"/>
              </w:rPr>
              <w:t>(np.: kolokwium, egzamin ustny, egzamin pisemny, projekt, sprawozdanie, obserwacja w trakcie zajęć)</w:t>
            </w: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44BCA75C" w14:textId="77777777" w:rsidR="001B7A1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Corbel" w:eastAsia="Corbel" w:hAnsi="Corbel" w:cs="Corbel"/>
                <w:color w:val="000000"/>
              </w:rPr>
            </w:pPr>
            <w:r>
              <w:rPr>
                <w:rFonts w:ascii="Corbel" w:eastAsia="Corbel" w:hAnsi="Corbel" w:cs="Corbel"/>
                <w:color w:val="000000"/>
              </w:rPr>
              <w:t xml:space="preserve">Forma zajęć dydaktycznych </w:t>
            </w:r>
          </w:p>
          <w:p w14:paraId="146D511C" w14:textId="77777777" w:rsidR="001B7A1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Corbel" w:eastAsia="Corbel" w:hAnsi="Corbel" w:cs="Corbel"/>
                <w:color w:val="000000"/>
              </w:rPr>
              <w:t xml:space="preserve">(w, </w:t>
            </w:r>
            <w:proofErr w:type="spellStart"/>
            <w:r>
              <w:rPr>
                <w:rFonts w:ascii="Corbel" w:eastAsia="Corbel" w:hAnsi="Corbel" w:cs="Corbel"/>
                <w:color w:val="000000"/>
              </w:rPr>
              <w:t>ćw</w:t>
            </w:r>
            <w:proofErr w:type="spellEnd"/>
            <w:r>
              <w:rPr>
                <w:rFonts w:ascii="Corbel" w:eastAsia="Corbel" w:hAnsi="Corbel" w:cs="Corbel"/>
                <w:color w:val="000000"/>
              </w:rPr>
              <w:t>, …)</w:t>
            </w:r>
          </w:p>
        </w:tc>
      </w:tr>
      <w:tr w:rsidR="001B7A18" w14:paraId="7FBE8B79" w14:textId="77777777">
        <w:trPr>
          <w:trHeight w:val="310"/>
        </w:trPr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23DF2E54" w14:textId="77777777" w:rsidR="001B7A1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proofErr w:type="spellStart"/>
            <w:r>
              <w:rPr>
                <w:rFonts w:ascii="Corbel" w:eastAsia="Corbel" w:hAnsi="Corbel" w:cs="Corbel"/>
                <w:smallCaps/>
                <w:color w:val="000000"/>
                <w:sz w:val="22"/>
                <w:szCs w:val="22"/>
              </w:rPr>
              <w:t>ek</w:t>
            </w:r>
            <w:proofErr w:type="spellEnd"/>
            <w:r>
              <w:rPr>
                <w:rFonts w:ascii="Corbel" w:eastAsia="Corbel" w:hAnsi="Corbel" w:cs="Corbel"/>
                <w:smallCaps/>
                <w:color w:val="000000"/>
                <w:sz w:val="22"/>
                <w:szCs w:val="22"/>
              </w:rPr>
              <w:t xml:space="preserve">_ 01 </w:t>
            </w:r>
          </w:p>
        </w:tc>
        <w:tc>
          <w:tcPr>
            <w:tcW w:w="5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4401029D" w14:textId="77777777" w:rsidR="001B7A1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Corbel" w:eastAsia="Corbel" w:hAnsi="Corbel" w:cs="Corbel"/>
                <w:smallCaps/>
                <w:sz w:val="22"/>
                <w:szCs w:val="22"/>
              </w:rPr>
              <w:t>EGZAMIN</w:t>
            </w: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75CE206A" w14:textId="662975B2" w:rsidR="001B7A18" w:rsidRDefault="005515D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Corbel" w:eastAsia="Corbel" w:hAnsi="Corbel" w:cs="Corbel"/>
                <w:smallCaps/>
                <w:color w:val="000000"/>
                <w:sz w:val="22"/>
                <w:szCs w:val="22"/>
              </w:rPr>
              <w:t>konwersatorium</w:t>
            </w:r>
          </w:p>
        </w:tc>
      </w:tr>
      <w:tr w:rsidR="001B7A18" w14:paraId="48FD1759" w14:textId="77777777">
        <w:trPr>
          <w:trHeight w:val="290"/>
        </w:trPr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4BF9A2A8" w14:textId="77777777" w:rsidR="001B7A1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Corbel" w:eastAsia="Corbel" w:hAnsi="Corbel" w:cs="Corbel"/>
                <w:smallCaps/>
                <w:color w:val="000000"/>
                <w:sz w:val="22"/>
                <w:szCs w:val="22"/>
              </w:rPr>
              <w:t>Ek_ 02</w:t>
            </w:r>
          </w:p>
        </w:tc>
        <w:tc>
          <w:tcPr>
            <w:tcW w:w="5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42E1F10E" w14:textId="77777777" w:rsidR="001B7A1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Corbel" w:eastAsia="Corbel" w:hAnsi="Corbel" w:cs="Corbel"/>
                <w:smallCaps/>
                <w:color w:val="000000"/>
                <w:sz w:val="22"/>
                <w:szCs w:val="22"/>
              </w:rPr>
              <w:t>PROJEKT/ OBSERWACJA W TRAKCIE ZAJĘĆ</w:t>
            </w: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70E980BF" w14:textId="07CFCA6F" w:rsidR="001B7A18" w:rsidRDefault="005515D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Corbel" w:eastAsia="Corbel" w:hAnsi="Corbel" w:cs="Corbel"/>
                <w:smallCaps/>
                <w:color w:val="000000"/>
                <w:sz w:val="22"/>
                <w:szCs w:val="22"/>
              </w:rPr>
              <w:t>konwersatorium</w:t>
            </w:r>
          </w:p>
        </w:tc>
      </w:tr>
      <w:tr w:rsidR="0030131A" w14:paraId="1F409F97" w14:textId="77777777">
        <w:trPr>
          <w:trHeight w:val="290"/>
        </w:trPr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307583D4" w14:textId="77777777" w:rsidR="0030131A" w:rsidRDefault="0030131A" w:rsidP="0030131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Corbel" w:eastAsia="Corbel" w:hAnsi="Corbel" w:cs="Corbel"/>
                <w:smallCaps/>
                <w:color w:val="000000"/>
                <w:sz w:val="22"/>
                <w:szCs w:val="22"/>
              </w:rPr>
              <w:t>Ek_ 03</w:t>
            </w:r>
          </w:p>
        </w:tc>
        <w:tc>
          <w:tcPr>
            <w:tcW w:w="5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274F3555" w14:textId="77777777" w:rsidR="0030131A" w:rsidRDefault="0030131A" w:rsidP="0030131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Corbel" w:eastAsia="Corbel" w:hAnsi="Corbel" w:cs="Corbel"/>
                <w:smallCaps/>
                <w:sz w:val="22"/>
                <w:szCs w:val="22"/>
              </w:rPr>
              <w:t xml:space="preserve">PROJEKT </w:t>
            </w: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24BDC523" w14:textId="0EB370EB" w:rsidR="0030131A" w:rsidRDefault="005515D8" w:rsidP="0030131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Corbel" w:eastAsia="Corbel" w:hAnsi="Corbel" w:cs="Corbel"/>
                <w:smallCaps/>
                <w:color w:val="000000"/>
                <w:sz w:val="22"/>
                <w:szCs w:val="22"/>
              </w:rPr>
              <w:t>konwersatorium</w:t>
            </w:r>
          </w:p>
        </w:tc>
      </w:tr>
      <w:tr w:rsidR="0030131A" w14:paraId="7F86F98C" w14:textId="77777777">
        <w:trPr>
          <w:trHeight w:val="290"/>
        </w:trPr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0D372F76" w14:textId="77777777" w:rsidR="0030131A" w:rsidRDefault="0030131A" w:rsidP="0030131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Corbel" w:eastAsia="Corbel" w:hAnsi="Corbel" w:cs="Corbel"/>
                <w:smallCaps/>
                <w:color w:val="000000"/>
                <w:sz w:val="22"/>
                <w:szCs w:val="22"/>
              </w:rPr>
              <w:t>Ek_ 04</w:t>
            </w:r>
          </w:p>
        </w:tc>
        <w:tc>
          <w:tcPr>
            <w:tcW w:w="5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19247FE9" w14:textId="77777777" w:rsidR="0030131A" w:rsidRDefault="0030131A" w:rsidP="0030131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Corbel" w:eastAsia="Corbel" w:hAnsi="Corbel" w:cs="Corbel"/>
                <w:smallCaps/>
                <w:sz w:val="22"/>
                <w:szCs w:val="22"/>
              </w:rPr>
              <w:t>PROJEKT</w:t>
            </w: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284BD068" w14:textId="2B887827" w:rsidR="0030131A" w:rsidRDefault="005515D8" w:rsidP="0030131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Corbel" w:eastAsia="Corbel" w:hAnsi="Corbel" w:cs="Corbel"/>
                <w:smallCaps/>
                <w:color w:val="000000"/>
                <w:sz w:val="22"/>
                <w:szCs w:val="22"/>
              </w:rPr>
              <w:t>konwersatorium</w:t>
            </w:r>
          </w:p>
        </w:tc>
      </w:tr>
      <w:tr w:rsidR="0030131A" w14:paraId="0F291D62" w14:textId="77777777">
        <w:trPr>
          <w:trHeight w:val="290"/>
        </w:trPr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782072E8" w14:textId="77777777" w:rsidR="0030131A" w:rsidRDefault="0030131A" w:rsidP="0030131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Corbel" w:eastAsia="Corbel" w:hAnsi="Corbel" w:cs="Corbel"/>
                <w:smallCaps/>
                <w:color w:val="000000"/>
                <w:sz w:val="22"/>
                <w:szCs w:val="22"/>
              </w:rPr>
              <w:t>Ek_ 05</w:t>
            </w:r>
          </w:p>
        </w:tc>
        <w:tc>
          <w:tcPr>
            <w:tcW w:w="5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0FE522A6" w14:textId="77777777" w:rsidR="0030131A" w:rsidRDefault="0030131A" w:rsidP="0030131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Corbel" w:eastAsia="Corbel" w:hAnsi="Corbel" w:cs="Corbel"/>
                <w:smallCaps/>
                <w:color w:val="000000"/>
                <w:sz w:val="22"/>
                <w:szCs w:val="22"/>
              </w:rPr>
              <w:t>OBSERWACJA W TRAKCIE ZAJĘĆ</w:t>
            </w: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646EF13A" w14:textId="2DEDE14E" w:rsidR="0030131A" w:rsidRDefault="005515D8" w:rsidP="0030131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Corbel" w:eastAsia="Corbel" w:hAnsi="Corbel" w:cs="Corbel"/>
                <w:smallCaps/>
                <w:color w:val="000000"/>
                <w:sz w:val="22"/>
                <w:szCs w:val="22"/>
              </w:rPr>
              <w:t>konwersatorium</w:t>
            </w:r>
          </w:p>
        </w:tc>
      </w:tr>
      <w:tr w:rsidR="0030131A" w14:paraId="36FCFCDC" w14:textId="77777777">
        <w:trPr>
          <w:trHeight w:val="290"/>
        </w:trPr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3758EDE0" w14:textId="77777777" w:rsidR="0030131A" w:rsidRDefault="0030131A" w:rsidP="0030131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Corbel" w:eastAsia="Corbel" w:hAnsi="Corbel" w:cs="Corbel"/>
                <w:smallCaps/>
                <w:color w:val="000000"/>
                <w:sz w:val="22"/>
                <w:szCs w:val="22"/>
              </w:rPr>
              <w:t>Ek_ 06</w:t>
            </w:r>
          </w:p>
        </w:tc>
        <w:tc>
          <w:tcPr>
            <w:tcW w:w="5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69AA89D5" w14:textId="77777777" w:rsidR="0030131A" w:rsidRDefault="0030131A" w:rsidP="0030131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Corbel" w:eastAsia="Corbel" w:hAnsi="Corbel" w:cs="Corbel"/>
                <w:smallCaps/>
                <w:color w:val="000000"/>
                <w:sz w:val="22"/>
                <w:szCs w:val="22"/>
              </w:rPr>
              <w:t>OBSERWACJA W TRAKCIE ZAJĘĆ</w:t>
            </w: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4E7699F4" w14:textId="23DE0C39" w:rsidR="0030131A" w:rsidRDefault="005515D8" w:rsidP="0030131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Corbel" w:eastAsia="Corbel" w:hAnsi="Corbel" w:cs="Corbel"/>
                <w:smallCaps/>
                <w:color w:val="000000"/>
                <w:sz w:val="22"/>
                <w:szCs w:val="22"/>
              </w:rPr>
              <w:t>konwersatorium</w:t>
            </w:r>
          </w:p>
        </w:tc>
      </w:tr>
    </w:tbl>
    <w:p w14:paraId="227D47E2" w14:textId="77777777" w:rsidR="001B7A18" w:rsidRDefault="001B7A18">
      <w:pPr>
        <w:widowControl w:val="0"/>
        <w:pBdr>
          <w:top w:val="nil"/>
          <w:left w:val="nil"/>
          <w:bottom w:val="nil"/>
          <w:right w:val="nil"/>
          <w:between w:val="nil"/>
        </w:pBdr>
        <w:rPr>
          <w:rFonts w:ascii="Corbel" w:eastAsia="Corbel" w:hAnsi="Corbel" w:cs="Corbel"/>
          <w:color w:val="000000"/>
        </w:rPr>
      </w:pPr>
    </w:p>
    <w:p w14:paraId="3B3B7947" w14:textId="77777777" w:rsidR="001B7A18" w:rsidRDefault="001B7A18">
      <w:pPr>
        <w:pBdr>
          <w:top w:val="nil"/>
          <w:left w:val="nil"/>
          <w:bottom w:val="nil"/>
          <w:right w:val="nil"/>
          <w:between w:val="nil"/>
        </w:pBdr>
        <w:rPr>
          <w:rFonts w:ascii="Corbel" w:eastAsia="Corbel" w:hAnsi="Corbel" w:cs="Corbel"/>
          <w:color w:val="000000"/>
        </w:rPr>
      </w:pPr>
    </w:p>
    <w:p w14:paraId="73A859E7" w14:textId="77777777" w:rsidR="001B7A18" w:rsidRDefault="00000000">
      <w:pPr>
        <w:pBdr>
          <w:top w:val="nil"/>
          <w:left w:val="nil"/>
          <w:bottom w:val="nil"/>
          <w:right w:val="nil"/>
          <w:between w:val="nil"/>
        </w:pBdr>
        <w:ind w:left="426"/>
        <w:rPr>
          <w:rFonts w:ascii="Corbel" w:eastAsia="Corbel" w:hAnsi="Corbel" w:cs="Corbel"/>
          <w:b/>
          <w:color w:val="000000"/>
        </w:rPr>
      </w:pPr>
      <w:r>
        <w:rPr>
          <w:rFonts w:ascii="Corbel" w:eastAsia="Corbel" w:hAnsi="Corbel" w:cs="Corbel"/>
          <w:b/>
          <w:color w:val="000000"/>
        </w:rPr>
        <w:t xml:space="preserve">4.2 Warunki zaliczenia przedmiotu (kryteria oceniania) </w:t>
      </w:r>
    </w:p>
    <w:p w14:paraId="1C8DED34" w14:textId="77777777" w:rsidR="001B7A18" w:rsidRDefault="001B7A18">
      <w:pPr>
        <w:pBdr>
          <w:top w:val="nil"/>
          <w:left w:val="nil"/>
          <w:bottom w:val="nil"/>
          <w:right w:val="nil"/>
          <w:between w:val="nil"/>
        </w:pBdr>
        <w:ind w:left="426"/>
        <w:rPr>
          <w:rFonts w:ascii="Corbel" w:eastAsia="Corbel" w:hAnsi="Corbel" w:cs="Corbel"/>
          <w:b/>
          <w:color w:val="000000"/>
        </w:rPr>
      </w:pPr>
    </w:p>
    <w:tbl>
      <w:tblPr>
        <w:tblStyle w:val="af3"/>
        <w:tblW w:w="9670" w:type="dxa"/>
        <w:tblInd w:w="108" w:type="dxa"/>
        <w:tbl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blBorders>
        <w:tblLayout w:type="fixed"/>
        <w:tblLook w:val="0000" w:firstRow="0" w:lastRow="0" w:firstColumn="0" w:lastColumn="0" w:noHBand="0" w:noVBand="0"/>
      </w:tblPr>
      <w:tblGrid>
        <w:gridCol w:w="9670"/>
      </w:tblGrid>
      <w:tr w:rsidR="001B7A18" w14:paraId="51D42718" w14:textId="77777777">
        <w:trPr>
          <w:trHeight w:val="2320"/>
        </w:trPr>
        <w:tc>
          <w:tcPr>
            <w:tcW w:w="96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0BD1A827" w14:textId="77777777" w:rsidR="001B7A1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40"/>
              <w:rPr>
                <w:rFonts w:ascii="Corbel" w:eastAsia="Corbel" w:hAnsi="Corbel" w:cs="Corbel"/>
                <w:color w:val="000000"/>
                <w:u w:val="single"/>
              </w:rPr>
            </w:pPr>
            <w:r>
              <w:rPr>
                <w:rFonts w:ascii="Corbel" w:eastAsia="Corbel" w:hAnsi="Corbel" w:cs="Corbel"/>
                <w:color w:val="000000"/>
                <w:u w:val="single"/>
              </w:rPr>
              <w:t>Warunkiem zaliczenia przedmiotu jest:</w:t>
            </w:r>
          </w:p>
          <w:p w14:paraId="052CA5DB" w14:textId="77777777" w:rsidR="001B7A18" w:rsidRDefault="00000000">
            <w:pPr>
              <w:numPr>
                <w:ilvl w:val="0"/>
                <w:numId w:val="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40"/>
              <w:rPr>
                <w:rFonts w:ascii="Corbel" w:eastAsia="Corbel" w:hAnsi="Corbel" w:cs="Corbel"/>
                <w:color w:val="000000"/>
              </w:rPr>
            </w:pPr>
            <w:r>
              <w:rPr>
                <w:rFonts w:ascii="Corbel" w:eastAsia="Corbel" w:hAnsi="Corbel" w:cs="Corbel"/>
                <w:color w:val="000000"/>
              </w:rPr>
              <w:t>Obecność na zajęciach i aktywne w nich uczestnictwo - ocenianie ciągłe; wymagana frekwencja: min. 70%</w:t>
            </w:r>
          </w:p>
          <w:p w14:paraId="1CE37331" w14:textId="77777777" w:rsidR="001B7A18" w:rsidRDefault="00000000">
            <w:pPr>
              <w:numPr>
                <w:ilvl w:val="0"/>
                <w:numId w:val="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orbel" w:eastAsia="Corbel" w:hAnsi="Corbel" w:cs="Corbel"/>
                <w:color w:val="000000"/>
              </w:rPr>
            </w:pPr>
            <w:r>
              <w:rPr>
                <w:rFonts w:ascii="Corbel" w:eastAsia="Corbel" w:hAnsi="Corbel" w:cs="Corbel"/>
                <w:color w:val="000000"/>
              </w:rPr>
              <w:t xml:space="preserve">Realizacja projektu - (wystąpienia publicznego) dotyczącego zagadnień związanych z przedmiotem - ćwiczenia praktyczne, ocenianie ciągłe; </w:t>
            </w:r>
          </w:p>
          <w:p w14:paraId="5CC6CDDB" w14:textId="77777777" w:rsidR="001B7A18" w:rsidRDefault="00000000">
            <w:pPr>
              <w:numPr>
                <w:ilvl w:val="0"/>
                <w:numId w:val="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orbel" w:eastAsia="Corbel" w:hAnsi="Corbel" w:cs="Corbel"/>
                <w:color w:val="000000"/>
              </w:rPr>
            </w:pPr>
            <w:r>
              <w:rPr>
                <w:rFonts w:ascii="Corbel" w:eastAsia="Corbel" w:hAnsi="Corbel" w:cs="Corbel"/>
                <w:color w:val="000000"/>
              </w:rPr>
              <w:t>Egzamin - sprawdzający przyswojenie wiadomości teoretycznych.</w:t>
            </w:r>
          </w:p>
        </w:tc>
      </w:tr>
    </w:tbl>
    <w:p w14:paraId="52ECAA12" w14:textId="77777777" w:rsidR="001B7A18" w:rsidRDefault="001B7A18">
      <w:pPr>
        <w:widowControl w:val="0"/>
        <w:pBdr>
          <w:top w:val="nil"/>
          <w:left w:val="nil"/>
          <w:bottom w:val="nil"/>
          <w:right w:val="nil"/>
          <w:between w:val="nil"/>
        </w:pBdr>
        <w:rPr>
          <w:rFonts w:ascii="Corbel" w:eastAsia="Corbel" w:hAnsi="Corbel" w:cs="Corbel"/>
          <w:b/>
          <w:color w:val="000000"/>
        </w:rPr>
      </w:pPr>
    </w:p>
    <w:p w14:paraId="5C455306" w14:textId="77777777" w:rsidR="001B7A18" w:rsidRDefault="001B7A18">
      <w:pPr>
        <w:pBdr>
          <w:top w:val="nil"/>
          <w:left w:val="nil"/>
          <w:bottom w:val="nil"/>
          <w:right w:val="nil"/>
          <w:between w:val="nil"/>
        </w:pBdr>
        <w:rPr>
          <w:rFonts w:ascii="Corbel" w:eastAsia="Corbel" w:hAnsi="Corbel" w:cs="Corbel"/>
          <w:color w:val="000000"/>
        </w:rPr>
      </w:pPr>
    </w:p>
    <w:p w14:paraId="6A8EE8E4" w14:textId="77777777" w:rsidR="001B7A18" w:rsidRDefault="00000000">
      <w:pPr>
        <w:pBdr>
          <w:top w:val="nil"/>
          <w:left w:val="nil"/>
          <w:bottom w:val="nil"/>
          <w:right w:val="nil"/>
          <w:between w:val="nil"/>
        </w:pBdr>
        <w:ind w:left="284"/>
        <w:jc w:val="both"/>
        <w:rPr>
          <w:rFonts w:ascii="Corbel" w:eastAsia="Corbel" w:hAnsi="Corbel" w:cs="Corbel"/>
          <w:b/>
          <w:color w:val="000000"/>
        </w:rPr>
      </w:pPr>
      <w:r>
        <w:rPr>
          <w:rFonts w:ascii="Corbel" w:eastAsia="Corbel" w:hAnsi="Corbel" w:cs="Corbel"/>
          <w:b/>
          <w:color w:val="000000"/>
        </w:rPr>
        <w:t xml:space="preserve">5. CAŁKOWITY NAKŁAD PRACY STUDENTA POTRZEBNY DO OSIĄGNIĘCIA ZAŁOŻONYCH EFEKTÓW W GODZINACH ORAZ PUNKTACH ECTS </w:t>
      </w:r>
    </w:p>
    <w:p w14:paraId="07895942" w14:textId="77777777" w:rsidR="001B7A18" w:rsidRDefault="001B7A18">
      <w:pPr>
        <w:pBdr>
          <w:top w:val="nil"/>
          <w:left w:val="nil"/>
          <w:bottom w:val="nil"/>
          <w:right w:val="nil"/>
          <w:between w:val="nil"/>
        </w:pBdr>
        <w:rPr>
          <w:rFonts w:ascii="Corbel" w:eastAsia="Corbel" w:hAnsi="Corbel" w:cs="Corbel"/>
          <w:color w:val="000000"/>
        </w:rPr>
      </w:pPr>
    </w:p>
    <w:tbl>
      <w:tblPr>
        <w:tblStyle w:val="af4"/>
        <w:tblW w:w="9639" w:type="dxa"/>
        <w:tblInd w:w="108" w:type="dxa"/>
        <w:tbl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blBorders>
        <w:tblLayout w:type="fixed"/>
        <w:tblLook w:val="0000" w:firstRow="0" w:lastRow="0" w:firstColumn="0" w:lastColumn="0" w:noHBand="0" w:noVBand="0"/>
      </w:tblPr>
      <w:tblGrid>
        <w:gridCol w:w="4962"/>
        <w:gridCol w:w="4677"/>
      </w:tblGrid>
      <w:tr w:rsidR="001B7A18" w14:paraId="1EC6F502" w14:textId="77777777">
        <w:trPr>
          <w:trHeight w:val="570"/>
        </w:trPr>
        <w:tc>
          <w:tcPr>
            <w:tcW w:w="49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3B31F811" w14:textId="77777777" w:rsidR="001B7A1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Corbel" w:eastAsia="Corbel" w:hAnsi="Corbel" w:cs="Corbel"/>
                <w:b/>
                <w:color w:val="000000"/>
              </w:rPr>
              <w:t>Forma aktywności</w:t>
            </w:r>
          </w:p>
        </w:tc>
        <w:tc>
          <w:tcPr>
            <w:tcW w:w="46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07067BC5" w14:textId="77777777" w:rsidR="001B7A1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Corbel" w:eastAsia="Corbel" w:hAnsi="Corbel" w:cs="Corbel"/>
                <w:b/>
                <w:color w:val="000000"/>
              </w:rPr>
              <w:t>Średnia liczba godzin na zrealizowanie aktywności</w:t>
            </w:r>
          </w:p>
        </w:tc>
      </w:tr>
      <w:tr w:rsidR="001B7A18" w14:paraId="54FB8EE5" w14:textId="77777777">
        <w:trPr>
          <w:trHeight w:val="290"/>
        </w:trPr>
        <w:tc>
          <w:tcPr>
            <w:tcW w:w="49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51B2094B" w14:textId="77777777" w:rsidR="001B7A1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Corbel" w:eastAsia="Corbel" w:hAnsi="Corbel" w:cs="Corbel"/>
                <w:color w:val="000000"/>
              </w:rPr>
              <w:t>Godziny z harmonogramu studiów</w:t>
            </w:r>
          </w:p>
        </w:tc>
        <w:tc>
          <w:tcPr>
            <w:tcW w:w="46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361B6B99" w14:textId="074C4BAC" w:rsidR="001B7A18" w:rsidRPr="005435DF" w:rsidRDefault="005435D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 w:themeColor="text1"/>
                <w:sz w:val="22"/>
                <w:szCs w:val="22"/>
              </w:rPr>
            </w:pPr>
            <w:r w:rsidRPr="005435DF">
              <w:rPr>
                <w:rFonts w:ascii="Corbel" w:eastAsia="Corbel" w:hAnsi="Corbel" w:cs="Corbel"/>
                <w:color w:val="000000" w:themeColor="text1"/>
              </w:rPr>
              <w:t>15</w:t>
            </w:r>
          </w:p>
        </w:tc>
      </w:tr>
      <w:tr w:rsidR="001B7A18" w14:paraId="43F47701" w14:textId="77777777">
        <w:trPr>
          <w:trHeight w:val="570"/>
        </w:trPr>
        <w:tc>
          <w:tcPr>
            <w:tcW w:w="49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51A5B784" w14:textId="77777777" w:rsidR="001B7A1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orbel" w:eastAsia="Corbel" w:hAnsi="Corbel" w:cs="Corbel"/>
                <w:color w:val="000000"/>
              </w:rPr>
            </w:pPr>
            <w:r>
              <w:rPr>
                <w:rFonts w:ascii="Corbel" w:eastAsia="Corbel" w:hAnsi="Corbel" w:cs="Corbel"/>
                <w:color w:val="000000"/>
              </w:rPr>
              <w:lastRenderedPageBreak/>
              <w:t>Inne z udziałem nauczyciela akademickiego</w:t>
            </w:r>
          </w:p>
          <w:p w14:paraId="5D7E1200" w14:textId="77777777" w:rsidR="001B7A1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Corbel" w:eastAsia="Corbel" w:hAnsi="Corbel" w:cs="Corbel"/>
                <w:color w:val="000000"/>
              </w:rPr>
              <w:t>(udział w konsultacjach, egzaminie)</w:t>
            </w:r>
          </w:p>
        </w:tc>
        <w:tc>
          <w:tcPr>
            <w:tcW w:w="46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48857C0A" w14:textId="46A90708" w:rsidR="001B7A18" w:rsidRPr="005435DF" w:rsidRDefault="00D20F6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orbel" w:eastAsia="Corbel" w:hAnsi="Corbel" w:cs="Corbel"/>
                <w:color w:val="000000" w:themeColor="text1"/>
              </w:rPr>
            </w:pPr>
            <w:r>
              <w:rPr>
                <w:rFonts w:ascii="Corbel" w:eastAsia="Corbel" w:hAnsi="Corbel" w:cs="Corbel"/>
                <w:color w:val="000000" w:themeColor="text1"/>
              </w:rPr>
              <w:t>3</w:t>
            </w:r>
          </w:p>
        </w:tc>
      </w:tr>
      <w:tr w:rsidR="001B7A18" w14:paraId="4253B1D4" w14:textId="77777777">
        <w:trPr>
          <w:trHeight w:val="850"/>
        </w:trPr>
        <w:tc>
          <w:tcPr>
            <w:tcW w:w="49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1486465F" w14:textId="77777777" w:rsidR="001B7A1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orbel" w:eastAsia="Corbel" w:hAnsi="Corbel" w:cs="Corbel"/>
                <w:color w:val="000000"/>
              </w:rPr>
            </w:pPr>
            <w:r>
              <w:rPr>
                <w:rFonts w:ascii="Corbel" w:eastAsia="Corbel" w:hAnsi="Corbel" w:cs="Corbel"/>
                <w:color w:val="000000"/>
              </w:rPr>
              <w:t xml:space="preserve">Godziny </w:t>
            </w:r>
            <w:proofErr w:type="spellStart"/>
            <w:r>
              <w:rPr>
                <w:rFonts w:ascii="Corbel" w:eastAsia="Corbel" w:hAnsi="Corbel" w:cs="Corbel"/>
                <w:color w:val="000000"/>
              </w:rPr>
              <w:t>niekontaktowe</w:t>
            </w:r>
            <w:proofErr w:type="spellEnd"/>
            <w:r>
              <w:rPr>
                <w:rFonts w:ascii="Corbel" w:eastAsia="Corbel" w:hAnsi="Corbel" w:cs="Corbel"/>
                <w:color w:val="000000"/>
              </w:rPr>
              <w:t xml:space="preserve"> – praca własna studenta</w:t>
            </w:r>
          </w:p>
          <w:p w14:paraId="7E46584A" w14:textId="77777777" w:rsidR="001B7A1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Corbel" w:eastAsia="Corbel" w:hAnsi="Corbel" w:cs="Corbel"/>
                <w:color w:val="000000"/>
              </w:rPr>
              <w:t>(przygotowanie do zajęć, egzaminu, napisanie referatu itp.)</w:t>
            </w:r>
          </w:p>
        </w:tc>
        <w:tc>
          <w:tcPr>
            <w:tcW w:w="46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6BB60E69" w14:textId="15AF568B" w:rsidR="001B7A18" w:rsidRPr="005435DF" w:rsidRDefault="00D20F6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orbel" w:eastAsia="Arial" w:hAnsi="Corbel" w:cs="Arial"/>
                <w:color w:val="000000" w:themeColor="text1"/>
                <w:sz w:val="22"/>
                <w:szCs w:val="22"/>
              </w:rPr>
            </w:pPr>
            <w:r>
              <w:rPr>
                <w:rFonts w:ascii="Corbel" w:eastAsia="Arial" w:hAnsi="Corbel" w:cs="Arial"/>
                <w:color w:val="000000" w:themeColor="text1"/>
              </w:rPr>
              <w:t>32</w:t>
            </w:r>
          </w:p>
        </w:tc>
      </w:tr>
      <w:tr w:rsidR="001B7A18" w14:paraId="0067513C" w14:textId="77777777">
        <w:trPr>
          <w:trHeight w:val="290"/>
        </w:trPr>
        <w:tc>
          <w:tcPr>
            <w:tcW w:w="49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1FD9EA35" w14:textId="77777777" w:rsidR="001B7A1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Corbel" w:eastAsia="Corbel" w:hAnsi="Corbel" w:cs="Corbel"/>
                <w:color w:val="000000"/>
              </w:rPr>
              <w:t>SUMA GODZIN</w:t>
            </w:r>
          </w:p>
        </w:tc>
        <w:tc>
          <w:tcPr>
            <w:tcW w:w="46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05FAC514" w14:textId="6F454AD1" w:rsidR="001B7A18" w:rsidRPr="005435DF" w:rsidRDefault="00D20F6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 w:themeColor="text1"/>
                <w:sz w:val="22"/>
                <w:szCs w:val="22"/>
              </w:rPr>
            </w:pPr>
            <w:r>
              <w:rPr>
                <w:rFonts w:ascii="Corbel" w:eastAsia="Corbel" w:hAnsi="Corbel" w:cs="Corbel"/>
                <w:color w:val="000000" w:themeColor="text1"/>
              </w:rPr>
              <w:t>5</w:t>
            </w:r>
            <w:r w:rsidR="005435DF" w:rsidRPr="005435DF">
              <w:rPr>
                <w:rFonts w:ascii="Corbel" w:eastAsia="Corbel" w:hAnsi="Corbel" w:cs="Corbel"/>
                <w:color w:val="000000" w:themeColor="text1"/>
              </w:rPr>
              <w:t>0</w:t>
            </w:r>
          </w:p>
        </w:tc>
      </w:tr>
      <w:tr w:rsidR="001B7A18" w14:paraId="1460712E" w14:textId="77777777">
        <w:trPr>
          <w:trHeight w:val="570"/>
        </w:trPr>
        <w:tc>
          <w:tcPr>
            <w:tcW w:w="49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16A40A6B" w14:textId="77777777" w:rsidR="001B7A1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Corbel" w:eastAsia="Corbel" w:hAnsi="Corbel" w:cs="Corbel"/>
                <w:b/>
                <w:color w:val="000000"/>
              </w:rPr>
              <w:t>SUMARYCZNA LICZBA PUNKTÓW ECTS</w:t>
            </w:r>
          </w:p>
        </w:tc>
        <w:tc>
          <w:tcPr>
            <w:tcW w:w="46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2E307760" w14:textId="7517BB3B" w:rsidR="001B7A18" w:rsidRPr="005435DF" w:rsidRDefault="005435D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 w:themeColor="text1"/>
                <w:sz w:val="22"/>
                <w:szCs w:val="22"/>
              </w:rPr>
            </w:pPr>
            <w:r w:rsidRPr="005435DF">
              <w:rPr>
                <w:rFonts w:ascii="Corbel" w:eastAsia="Corbel" w:hAnsi="Corbel" w:cs="Corbel"/>
                <w:b/>
                <w:color w:val="000000" w:themeColor="text1"/>
              </w:rPr>
              <w:t>2</w:t>
            </w:r>
          </w:p>
        </w:tc>
      </w:tr>
    </w:tbl>
    <w:p w14:paraId="52E2AC74" w14:textId="77777777" w:rsidR="001B7A18" w:rsidRDefault="001B7A18">
      <w:pPr>
        <w:widowControl w:val="0"/>
        <w:pBdr>
          <w:top w:val="nil"/>
          <w:left w:val="nil"/>
          <w:bottom w:val="nil"/>
          <w:right w:val="nil"/>
          <w:between w:val="nil"/>
        </w:pBdr>
        <w:rPr>
          <w:rFonts w:ascii="Corbel" w:eastAsia="Corbel" w:hAnsi="Corbel" w:cs="Corbel"/>
          <w:color w:val="000000"/>
        </w:rPr>
      </w:pPr>
    </w:p>
    <w:p w14:paraId="5CFEC790" w14:textId="77777777" w:rsidR="001B7A18" w:rsidRDefault="00000000">
      <w:pPr>
        <w:pBdr>
          <w:top w:val="nil"/>
          <w:left w:val="nil"/>
          <w:bottom w:val="nil"/>
          <w:right w:val="nil"/>
          <w:between w:val="nil"/>
        </w:pBdr>
        <w:ind w:left="426"/>
        <w:rPr>
          <w:rFonts w:ascii="Corbel" w:eastAsia="Corbel" w:hAnsi="Corbel" w:cs="Corbel"/>
          <w:i/>
          <w:color w:val="000000"/>
          <w:sz w:val="22"/>
          <w:szCs w:val="22"/>
        </w:rPr>
      </w:pPr>
      <w:r>
        <w:rPr>
          <w:rFonts w:ascii="Corbel" w:eastAsia="Corbel" w:hAnsi="Corbel" w:cs="Corbel"/>
          <w:i/>
          <w:color w:val="000000"/>
          <w:sz w:val="22"/>
          <w:szCs w:val="22"/>
        </w:rPr>
        <w:t>* Należy uwzględnić, że 1 pkt ECTS odpowiada 25-30 godzin całkowitego nakładu pracy studenta.</w:t>
      </w:r>
    </w:p>
    <w:p w14:paraId="353ACEF5" w14:textId="77777777" w:rsidR="001B7A18" w:rsidRDefault="001B7A18">
      <w:pPr>
        <w:pBdr>
          <w:top w:val="nil"/>
          <w:left w:val="nil"/>
          <w:bottom w:val="nil"/>
          <w:right w:val="nil"/>
          <w:between w:val="nil"/>
        </w:pBdr>
        <w:rPr>
          <w:rFonts w:ascii="Corbel" w:eastAsia="Corbel" w:hAnsi="Corbel" w:cs="Corbel"/>
          <w:color w:val="000000"/>
        </w:rPr>
      </w:pPr>
    </w:p>
    <w:p w14:paraId="2C225935" w14:textId="77777777" w:rsidR="001B7A18" w:rsidRDefault="00000000">
      <w:pPr>
        <w:pBdr>
          <w:top w:val="nil"/>
          <w:left w:val="nil"/>
          <w:bottom w:val="nil"/>
          <w:right w:val="nil"/>
          <w:between w:val="nil"/>
        </w:pBdr>
        <w:rPr>
          <w:rFonts w:ascii="Corbel" w:eastAsia="Corbel" w:hAnsi="Corbel" w:cs="Corbel"/>
          <w:b/>
          <w:color w:val="000000"/>
        </w:rPr>
      </w:pPr>
      <w:r>
        <w:rPr>
          <w:rFonts w:ascii="Corbel" w:eastAsia="Corbel" w:hAnsi="Corbel" w:cs="Corbel"/>
          <w:b/>
          <w:color w:val="000000"/>
        </w:rPr>
        <w:t>6. PRAKTYKI ZAWODOWE W RAMACH PRZEDMIOTU</w:t>
      </w:r>
    </w:p>
    <w:p w14:paraId="3CC515AE" w14:textId="77777777" w:rsidR="001B7A18" w:rsidRDefault="001B7A18">
      <w:pPr>
        <w:pBdr>
          <w:top w:val="nil"/>
          <w:left w:val="nil"/>
          <w:bottom w:val="nil"/>
          <w:right w:val="nil"/>
          <w:between w:val="nil"/>
        </w:pBdr>
        <w:ind w:left="360"/>
        <w:rPr>
          <w:rFonts w:ascii="Corbel" w:eastAsia="Corbel" w:hAnsi="Corbel" w:cs="Corbel"/>
          <w:b/>
          <w:color w:val="000000"/>
        </w:rPr>
      </w:pPr>
    </w:p>
    <w:tbl>
      <w:tblPr>
        <w:tblStyle w:val="af5"/>
        <w:tblW w:w="7513" w:type="dxa"/>
        <w:tblInd w:w="668" w:type="dxa"/>
        <w:tbl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blBorders>
        <w:tblLayout w:type="fixed"/>
        <w:tblLook w:val="0000" w:firstRow="0" w:lastRow="0" w:firstColumn="0" w:lastColumn="0" w:noHBand="0" w:noVBand="0"/>
      </w:tblPr>
      <w:tblGrid>
        <w:gridCol w:w="3544"/>
        <w:gridCol w:w="3969"/>
      </w:tblGrid>
      <w:tr w:rsidR="001B7A18" w14:paraId="50720FE2" w14:textId="77777777">
        <w:trPr>
          <w:trHeight w:val="290"/>
        </w:trPr>
        <w:tc>
          <w:tcPr>
            <w:tcW w:w="35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6FDD7C5D" w14:textId="77777777" w:rsidR="001B7A1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Corbel" w:eastAsia="Corbel" w:hAnsi="Corbel" w:cs="Corbel"/>
                <w:color w:val="000000"/>
              </w:rPr>
              <w:t>wymiar godzinowy</w:t>
            </w:r>
          </w:p>
        </w:tc>
        <w:tc>
          <w:tcPr>
            <w:tcW w:w="3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1EF8F8EB" w14:textId="77777777" w:rsidR="001B7A1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Corbel" w:eastAsia="Corbel" w:hAnsi="Corbel" w:cs="Corbel"/>
                <w:color w:val="000000"/>
              </w:rPr>
              <w:t>0</w:t>
            </w:r>
          </w:p>
        </w:tc>
      </w:tr>
      <w:tr w:rsidR="001B7A18" w14:paraId="3D5A551F" w14:textId="77777777">
        <w:trPr>
          <w:trHeight w:val="290"/>
        </w:trPr>
        <w:tc>
          <w:tcPr>
            <w:tcW w:w="35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42D83A00" w14:textId="77777777" w:rsidR="001B7A1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Corbel" w:eastAsia="Corbel" w:hAnsi="Corbel" w:cs="Corbel"/>
                <w:color w:val="000000"/>
              </w:rPr>
              <w:t xml:space="preserve">zasady i formy odbywania praktyk </w:t>
            </w:r>
          </w:p>
        </w:tc>
        <w:tc>
          <w:tcPr>
            <w:tcW w:w="3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7C35F73A" w14:textId="77777777" w:rsidR="001B7A1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Corbel" w:eastAsia="Corbel" w:hAnsi="Corbel" w:cs="Corbel"/>
                <w:color w:val="000000"/>
              </w:rPr>
              <w:t>brak</w:t>
            </w:r>
          </w:p>
        </w:tc>
      </w:tr>
    </w:tbl>
    <w:p w14:paraId="4D805310" w14:textId="77777777" w:rsidR="001B7A18" w:rsidRDefault="001B7A18">
      <w:pPr>
        <w:pBdr>
          <w:top w:val="nil"/>
          <w:left w:val="nil"/>
          <w:bottom w:val="nil"/>
          <w:right w:val="nil"/>
          <w:between w:val="nil"/>
        </w:pBdr>
        <w:rPr>
          <w:rFonts w:ascii="Corbel" w:eastAsia="Corbel" w:hAnsi="Corbel" w:cs="Corbel"/>
          <w:color w:val="000000"/>
        </w:rPr>
      </w:pPr>
    </w:p>
    <w:p w14:paraId="4EFF6D9F" w14:textId="77777777" w:rsidR="001B7A18" w:rsidRDefault="001B7A18">
      <w:pPr>
        <w:pBdr>
          <w:top w:val="nil"/>
          <w:left w:val="nil"/>
          <w:bottom w:val="nil"/>
          <w:right w:val="nil"/>
          <w:between w:val="nil"/>
        </w:pBdr>
        <w:rPr>
          <w:rFonts w:ascii="Corbel" w:eastAsia="Corbel" w:hAnsi="Corbel" w:cs="Corbel"/>
          <w:color w:val="000000"/>
        </w:rPr>
      </w:pPr>
    </w:p>
    <w:p w14:paraId="381D3A50" w14:textId="77777777" w:rsidR="001B7A18" w:rsidRDefault="001B7A18">
      <w:pPr>
        <w:pBdr>
          <w:top w:val="nil"/>
          <w:left w:val="nil"/>
          <w:bottom w:val="nil"/>
          <w:right w:val="nil"/>
          <w:between w:val="nil"/>
        </w:pBdr>
        <w:rPr>
          <w:rFonts w:ascii="Corbel" w:eastAsia="Corbel" w:hAnsi="Corbel" w:cs="Corbel"/>
          <w:color w:val="000000"/>
        </w:rPr>
      </w:pPr>
    </w:p>
    <w:p w14:paraId="5452E8D3" w14:textId="77777777" w:rsidR="001B7A18" w:rsidRDefault="00000000">
      <w:pPr>
        <w:pBdr>
          <w:top w:val="nil"/>
          <w:left w:val="nil"/>
          <w:bottom w:val="nil"/>
          <w:right w:val="nil"/>
          <w:between w:val="nil"/>
        </w:pBdr>
        <w:rPr>
          <w:rFonts w:ascii="Corbel" w:eastAsia="Corbel" w:hAnsi="Corbel" w:cs="Corbel"/>
          <w:b/>
          <w:color w:val="000000"/>
        </w:rPr>
      </w:pPr>
      <w:r>
        <w:rPr>
          <w:rFonts w:ascii="Corbel" w:eastAsia="Corbel" w:hAnsi="Corbel" w:cs="Corbel"/>
          <w:b/>
          <w:color w:val="000000"/>
        </w:rPr>
        <w:t xml:space="preserve">7. LITERATURA </w:t>
      </w:r>
    </w:p>
    <w:p w14:paraId="0BBAD7B9" w14:textId="77777777" w:rsidR="001B7A18" w:rsidRDefault="001B7A18">
      <w:pPr>
        <w:pBdr>
          <w:top w:val="nil"/>
          <w:left w:val="nil"/>
          <w:bottom w:val="nil"/>
          <w:right w:val="nil"/>
          <w:between w:val="nil"/>
        </w:pBdr>
        <w:rPr>
          <w:rFonts w:ascii="Corbel" w:eastAsia="Corbel" w:hAnsi="Corbel" w:cs="Corbel"/>
          <w:b/>
          <w:color w:val="000000"/>
        </w:rPr>
      </w:pPr>
    </w:p>
    <w:tbl>
      <w:tblPr>
        <w:tblStyle w:val="af6"/>
        <w:tblW w:w="9781" w:type="dxa"/>
        <w:tblInd w:w="-5" w:type="dxa"/>
        <w:tbl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blBorders>
        <w:tblLayout w:type="fixed"/>
        <w:tblLook w:val="0000" w:firstRow="0" w:lastRow="0" w:firstColumn="0" w:lastColumn="0" w:noHBand="0" w:noVBand="0"/>
      </w:tblPr>
      <w:tblGrid>
        <w:gridCol w:w="9781"/>
      </w:tblGrid>
      <w:tr w:rsidR="001B7A18" w14:paraId="020CE470" w14:textId="77777777">
        <w:trPr>
          <w:trHeight w:val="2482"/>
        </w:trPr>
        <w:tc>
          <w:tcPr>
            <w:tcW w:w="97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19F28B5B" w14:textId="77777777" w:rsidR="001B7A1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orbel" w:eastAsia="Corbel" w:hAnsi="Corbel" w:cs="Corbel"/>
                <w:b/>
                <w:color w:val="1A1919"/>
              </w:rPr>
            </w:pPr>
            <w:r>
              <w:rPr>
                <w:rFonts w:ascii="Corbel" w:eastAsia="Corbel" w:hAnsi="Corbel" w:cs="Corbel"/>
                <w:b/>
                <w:color w:val="000000"/>
              </w:rPr>
              <w:t>Literatura podstawowa:</w:t>
            </w:r>
          </w:p>
          <w:p w14:paraId="08D8EFEA" w14:textId="77777777" w:rsidR="001B7A1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Corbel" w:eastAsia="Corbel" w:hAnsi="Corbel" w:cs="Corbel"/>
                <w:color w:val="000000"/>
                <w:sz w:val="22"/>
                <w:szCs w:val="22"/>
              </w:rPr>
            </w:pPr>
            <w:r>
              <w:rPr>
                <w:rFonts w:ascii="Corbel" w:eastAsia="Corbel" w:hAnsi="Corbel" w:cs="Corbel"/>
                <w:color w:val="000000"/>
                <w:sz w:val="22"/>
                <w:szCs w:val="22"/>
              </w:rPr>
              <w:t xml:space="preserve">B. Tarasiewicz, </w:t>
            </w:r>
            <w:r>
              <w:rPr>
                <w:rFonts w:ascii="Corbel" w:eastAsia="Corbel" w:hAnsi="Corbel" w:cs="Corbel"/>
                <w:i/>
                <w:color w:val="000000"/>
                <w:sz w:val="22"/>
                <w:szCs w:val="22"/>
              </w:rPr>
              <w:t>Mówię i śpiewam świadomie</w:t>
            </w:r>
            <w:r>
              <w:rPr>
                <w:rFonts w:ascii="Corbel" w:eastAsia="Corbel" w:hAnsi="Corbel" w:cs="Corbel"/>
                <w:color w:val="000000"/>
                <w:sz w:val="22"/>
                <w:szCs w:val="22"/>
              </w:rPr>
              <w:t xml:space="preserve">. Podręcznik do nauki emisji głosu, Wydawnictwo </w:t>
            </w:r>
            <w:proofErr w:type="spellStart"/>
            <w:r>
              <w:rPr>
                <w:rFonts w:ascii="Corbel" w:eastAsia="Corbel" w:hAnsi="Corbel" w:cs="Corbel"/>
                <w:color w:val="000000"/>
                <w:sz w:val="22"/>
                <w:szCs w:val="22"/>
              </w:rPr>
              <w:t>Universitas</w:t>
            </w:r>
            <w:proofErr w:type="spellEnd"/>
            <w:r>
              <w:rPr>
                <w:rFonts w:ascii="Corbel" w:eastAsia="Corbel" w:hAnsi="Corbel" w:cs="Corbel"/>
                <w:color w:val="000000"/>
                <w:sz w:val="22"/>
                <w:szCs w:val="22"/>
              </w:rPr>
              <w:t>, Kraków 2014.</w:t>
            </w:r>
          </w:p>
          <w:p w14:paraId="05788CEC" w14:textId="77777777" w:rsidR="001B7A1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Corbel" w:eastAsia="Corbel" w:hAnsi="Corbel" w:cs="Corbel"/>
                <w:color w:val="000000"/>
                <w:sz w:val="22"/>
                <w:szCs w:val="22"/>
              </w:rPr>
            </w:pPr>
            <w:r>
              <w:rPr>
                <w:rFonts w:ascii="Corbel" w:eastAsia="Corbel" w:hAnsi="Corbel" w:cs="Corbel"/>
                <w:color w:val="000000"/>
                <w:sz w:val="22"/>
                <w:szCs w:val="22"/>
              </w:rPr>
              <w:t xml:space="preserve">A. </w:t>
            </w:r>
            <w:proofErr w:type="spellStart"/>
            <w:r>
              <w:rPr>
                <w:rFonts w:ascii="Corbel" w:eastAsia="Corbel" w:hAnsi="Corbel" w:cs="Corbel"/>
                <w:color w:val="000000"/>
                <w:sz w:val="22"/>
                <w:szCs w:val="22"/>
              </w:rPr>
              <w:t>Płusajska</w:t>
            </w:r>
            <w:proofErr w:type="spellEnd"/>
            <w:r>
              <w:rPr>
                <w:rFonts w:ascii="Corbel" w:eastAsia="Corbel" w:hAnsi="Corbel" w:cs="Corbel"/>
                <w:color w:val="000000"/>
                <w:sz w:val="22"/>
                <w:szCs w:val="22"/>
              </w:rPr>
              <w:t xml:space="preserve">-Otto, </w:t>
            </w:r>
            <w:r>
              <w:rPr>
                <w:rFonts w:ascii="Corbel" w:eastAsia="Corbel" w:hAnsi="Corbel" w:cs="Corbel"/>
                <w:i/>
                <w:color w:val="000000"/>
                <w:sz w:val="22"/>
                <w:szCs w:val="22"/>
              </w:rPr>
              <w:t>Podręcznik pracy głosem. Ćwiczenia i wskazówki dla osób występujących publicznie</w:t>
            </w:r>
            <w:r>
              <w:rPr>
                <w:rFonts w:ascii="Corbel" w:eastAsia="Corbel" w:hAnsi="Corbel" w:cs="Corbel"/>
                <w:color w:val="000000"/>
                <w:sz w:val="22"/>
                <w:szCs w:val="22"/>
              </w:rPr>
              <w:t>, Wydawnictwo Uniwersytetu Łódzkiego, 2017.</w:t>
            </w:r>
          </w:p>
          <w:p w14:paraId="7CC2F3F3" w14:textId="77777777" w:rsidR="001B7A1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Corbel" w:eastAsia="Corbel" w:hAnsi="Corbel" w:cs="Corbel"/>
                <w:color w:val="000000"/>
                <w:sz w:val="22"/>
                <w:szCs w:val="22"/>
              </w:rPr>
            </w:pPr>
            <w:r>
              <w:rPr>
                <w:rFonts w:ascii="Corbel" w:eastAsia="Corbel" w:hAnsi="Corbel" w:cs="Corbel"/>
                <w:color w:val="000000"/>
                <w:sz w:val="22"/>
                <w:szCs w:val="22"/>
              </w:rPr>
              <w:t>M. Walczak-</w:t>
            </w:r>
            <w:proofErr w:type="spellStart"/>
            <w:r>
              <w:rPr>
                <w:rFonts w:ascii="Corbel" w:eastAsia="Corbel" w:hAnsi="Corbel" w:cs="Corbel"/>
                <w:color w:val="000000"/>
                <w:sz w:val="22"/>
                <w:szCs w:val="22"/>
              </w:rPr>
              <w:t>Deleżyńska</w:t>
            </w:r>
            <w:proofErr w:type="spellEnd"/>
            <w:r>
              <w:rPr>
                <w:rFonts w:ascii="Corbel" w:eastAsia="Corbel" w:hAnsi="Corbel" w:cs="Corbel"/>
                <w:color w:val="000000"/>
                <w:sz w:val="22"/>
                <w:szCs w:val="22"/>
              </w:rPr>
              <w:t xml:space="preserve">, </w:t>
            </w:r>
            <w:r>
              <w:rPr>
                <w:rFonts w:ascii="Corbel" w:eastAsia="Corbel" w:hAnsi="Corbel" w:cs="Corbel"/>
                <w:i/>
                <w:color w:val="000000"/>
                <w:sz w:val="22"/>
                <w:szCs w:val="22"/>
              </w:rPr>
              <w:t xml:space="preserve">Aby język </w:t>
            </w:r>
            <w:proofErr w:type="gramStart"/>
            <w:r>
              <w:rPr>
                <w:rFonts w:ascii="Corbel" w:eastAsia="Corbel" w:hAnsi="Corbel" w:cs="Corbel"/>
                <w:i/>
                <w:color w:val="000000"/>
                <w:sz w:val="22"/>
                <w:szCs w:val="22"/>
              </w:rPr>
              <w:t>giętki,.</w:t>
            </w:r>
            <w:proofErr w:type="gramEnd"/>
            <w:r>
              <w:rPr>
                <w:rFonts w:ascii="Corbel" w:eastAsia="Corbel" w:hAnsi="Corbel" w:cs="Corbel"/>
                <w:i/>
                <w:color w:val="000000"/>
                <w:sz w:val="22"/>
                <w:szCs w:val="22"/>
              </w:rPr>
              <w:t xml:space="preserve"> Wybór ćwiczeń artykulacyjnych, </w:t>
            </w:r>
            <w:r>
              <w:rPr>
                <w:rFonts w:ascii="Corbel" w:eastAsia="Corbel" w:hAnsi="Corbel" w:cs="Corbel"/>
                <w:color w:val="000000"/>
                <w:sz w:val="22"/>
                <w:szCs w:val="22"/>
              </w:rPr>
              <w:t xml:space="preserve">Akademia Sztuk Teatralnych, </w:t>
            </w:r>
            <w:proofErr w:type="spellStart"/>
            <w:r>
              <w:rPr>
                <w:rFonts w:ascii="Corbel" w:eastAsia="Corbel" w:hAnsi="Corbel" w:cs="Corbel"/>
                <w:color w:val="000000"/>
                <w:sz w:val="22"/>
                <w:szCs w:val="22"/>
              </w:rPr>
              <w:t>Worcław</w:t>
            </w:r>
            <w:proofErr w:type="spellEnd"/>
            <w:r>
              <w:rPr>
                <w:rFonts w:ascii="Corbel" w:eastAsia="Corbel" w:hAnsi="Corbel" w:cs="Corbel"/>
                <w:color w:val="000000"/>
                <w:sz w:val="22"/>
                <w:szCs w:val="22"/>
              </w:rPr>
              <w:t xml:space="preserve"> 2022.</w:t>
            </w:r>
          </w:p>
          <w:p w14:paraId="5E15B6A6" w14:textId="77777777" w:rsidR="001B7A1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Corbel" w:eastAsia="Corbel" w:hAnsi="Corbel" w:cs="Corbel"/>
                <w:color w:val="000000"/>
              </w:rPr>
            </w:pPr>
            <w:r>
              <w:rPr>
                <w:rFonts w:ascii="Corbel" w:eastAsia="Corbel" w:hAnsi="Corbel" w:cs="Corbel"/>
                <w:i/>
                <w:color w:val="000000"/>
                <w:sz w:val="22"/>
                <w:szCs w:val="22"/>
              </w:rPr>
              <w:t>Logopedia artystyczna</w:t>
            </w:r>
            <w:r>
              <w:rPr>
                <w:rFonts w:ascii="Corbel" w:eastAsia="Corbel" w:hAnsi="Corbel" w:cs="Corbel"/>
                <w:color w:val="000000"/>
                <w:sz w:val="22"/>
                <w:szCs w:val="22"/>
              </w:rPr>
              <w:t>, praca zbiorowa Stanisław Milewski, Barbara Kamińska, Harmonia, 2016.</w:t>
            </w:r>
          </w:p>
        </w:tc>
      </w:tr>
      <w:tr w:rsidR="001B7A18" w14:paraId="041E611E" w14:textId="77777777">
        <w:trPr>
          <w:trHeight w:val="1516"/>
        </w:trPr>
        <w:tc>
          <w:tcPr>
            <w:tcW w:w="97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43A43FE7" w14:textId="77777777" w:rsidR="001B7A1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orbel" w:eastAsia="Corbel" w:hAnsi="Corbel" w:cs="Corbel"/>
                <w:b/>
                <w:color w:val="000000"/>
              </w:rPr>
            </w:pPr>
            <w:r>
              <w:rPr>
                <w:rFonts w:ascii="Corbel" w:eastAsia="Corbel" w:hAnsi="Corbel" w:cs="Corbel"/>
                <w:b/>
                <w:color w:val="000000"/>
              </w:rPr>
              <w:t xml:space="preserve">Literatura uzupełniająca: </w:t>
            </w:r>
          </w:p>
          <w:p w14:paraId="0F346900" w14:textId="77777777" w:rsidR="001B7A1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Corbel" w:eastAsia="Corbel" w:hAnsi="Corbel" w:cs="Corbel"/>
                <w:sz w:val="22"/>
                <w:szCs w:val="22"/>
              </w:rPr>
            </w:pPr>
            <w:r>
              <w:rPr>
                <w:rFonts w:ascii="Corbel" w:eastAsia="Corbel" w:hAnsi="Corbel" w:cs="Corbel"/>
                <w:color w:val="000000"/>
                <w:sz w:val="22"/>
                <w:szCs w:val="22"/>
              </w:rPr>
              <w:t xml:space="preserve">K. </w:t>
            </w:r>
            <w:proofErr w:type="spellStart"/>
            <w:r>
              <w:rPr>
                <w:rFonts w:ascii="Corbel" w:eastAsia="Corbel" w:hAnsi="Corbel" w:cs="Corbel"/>
                <w:color w:val="000000"/>
                <w:sz w:val="22"/>
                <w:szCs w:val="22"/>
              </w:rPr>
              <w:t>Linklater</w:t>
            </w:r>
            <w:proofErr w:type="spellEnd"/>
            <w:r>
              <w:rPr>
                <w:rFonts w:ascii="Corbel" w:eastAsia="Corbel" w:hAnsi="Corbel" w:cs="Corbel"/>
                <w:color w:val="000000"/>
                <w:sz w:val="22"/>
                <w:szCs w:val="22"/>
              </w:rPr>
              <w:t xml:space="preserve"> </w:t>
            </w:r>
            <w:r>
              <w:rPr>
                <w:rFonts w:ascii="Corbel" w:eastAsia="Corbel" w:hAnsi="Corbel" w:cs="Corbel"/>
                <w:i/>
                <w:color w:val="000000"/>
                <w:sz w:val="22"/>
                <w:szCs w:val="22"/>
              </w:rPr>
              <w:t>– Uwolnij swój głos</w:t>
            </w:r>
            <w:r>
              <w:rPr>
                <w:rFonts w:ascii="Corbel" w:eastAsia="Corbel" w:hAnsi="Corbel" w:cs="Corbel"/>
                <w:color w:val="000000"/>
                <w:sz w:val="22"/>
                <w:szCs w:val="22"/>
              </w:rPr>
              <w:t>, PWST, Kraków 201</w:t>
            </w:r>
            <w:r>
              <w:rPr>
                <w:rFonts w:ascii="Corbel" w:eastAsia="Corbel" w:hAnsi="Corbel" w:cs="Corbel"/>
                <w:sz w:val="22"/>
                <w:szCs w:val="22"/>
              </w:rPr>
              <w:t>3.</w:t>
            </w:r>
          </w:p>
          <w:p w14:paraId="68ACD494" w14:textId="77777777" w:rsidR="001B7A18" w:rsidRDefault="00000000">
            <w:pPr>
              <w:spacing w:line="276" w:lineRule="auto"/>
              <w:rPr>
                <w:rFonts w:ascii="Corbel" w:eastAsia="Corbel" w:hAnsi="Corbel" w:cs="Corbel"/>
                <w:color w:val="141413"/>
                <w:sz w:val="22"/>
                <w:szCs w:val="22"/>
              </w:rPr>
            </w:pPr>
            <w:proofErr w:type="spellStart"/>
            <w:r>
              <w:rPr>
                <w:rFonts w:ascii="Corbel" w:eastAsia="Corbel" w:hAnsi="Corbel" w:cs="Corbel"/>
                <w:color w:val="141413"/>
                <w:sz w:val="22"/>
                <w:szCs w:val="22"/>
              </w:rPr>
              <w:t>Kaelin</w:t>
            </w:r>
            <w:proofErr w:type="spellEnd"/>
            <w:r>
              <w:rPr>
                <w:rFonts w:ascii="Corbel" w:eastAsia="Corbel" w:hAnsi="Corbel" w:cs="Corbel"/>
                <w:color w:val="141413"/>
                <w:sz w:val="22"/>
                <w:szCs w:val="22"/>
              </w:rPr>
              <w:t xml:space="preserve"> D., </w:t>
            </w:r>
            <w:proofErr w:type="spellStart"/>
            <w:r>
              <w:rPr>
                <w:rFonts w:ascii="Corbel" w:eastAsia="Corbel" w:hAnsi="Corbel" w:cs="Corbel"/>
                <w:i/>
                <w:color w:val="141413"/>
                <w:sz w:val="22"/>
                <w:szCs w:val="22"/>
              </w:rPr>
              <w:t>Teaching</w:t>
            </w:r>
            <w:proofErr w:type="spellEnd"/>
            <w:r>
              <w:rPr>
                <w:rFonts w:ascii="Corbel" w:eastAsia="Corbel" w:hAnsi="Corbel" w:cs="Corbel"/>
                <w:i/>
                <w:color w:val="141413"/>
                <w:sz w:val="22"/>
                <w:szCs w:val="22"/>
              </w:rPr>
              <w:t xml:space="preserve"> Good </w:t>
            </w:r>
            <w:proofErr w:type="spellStart"/>
            <w:r>
              <w:rPr>
                <w:rFonts w:ascii="Corbel" w:eastAsia="Corbel" w:hAnsi="Corbel" w:cs="Corbel"/>
                <w:i/>
                <w:color w:val="141413"/>
                <w:sz w:val="22"/>
                <w:szCs w:val="22"/>
              </w:rPr>
              <w:t>Singing</w:t>
            </w:r>
            <w:proofErr w:type="spellEnd"/>
            <w:r>
              <w:rPr>
                <w:rFonts w:ascii="Corbel" w:eastAsia="Corbel" w:hAnsi="Corbel" w:cs="Corbel"/>
                <w:color w:val="141413"/>
                <w:sz w:val="22"/>
                <w:szCs w:val="22"/>
              </w:rPr>
              <w:t xml:space="preserve">, e-book, </w:t>
            </w:r>
            <w:hyperlink r:id="rId8">
              <w:r w:rsidR="001B7A18">
                <w:rPr>
                  <w:rFonts w:ascii="Corbel" w:eastAsia="Corbel" w:hAnsi="Corbel" w:cs="Corbel"/>
                  <w:sz w:val="22"/>
                  <w:szCs w:val="22"/>
                  <w:u w:val="single"/>
                </w:rPr>
                <w:t>http://www.deankaelin.com/voice</w:t>
              </w:r>
            </w:hyperlink>
          </w:p>
          <w:p w14:paraId="496418B8" w14:textId="77777777" w:rsidR="001B7A18" w:rsidRDefault="00000000">
            <w:pPr>
              <w:rPr>
                <w:rFonts w:ascii="Corbel" w:eastAsia="Corbel" w:hAnsi="Corbel" w:cs="Corbel"/>
                <w:sz w:val="22"/>
                <w:szCs w:val="22"/>
              </w:rPr>
            </w:pPr>
            <w:r>
              <w:rPr>
                <w:rFonts w:ascii="Corbel" w:eastAsia="Corbel" w:hAnsi="Corbel" w:cs="Corbel"/>
                <w:color w:val="242424"/>
                <w:sz w:val="22"/>
                <w:szCs w:val="22"/>
                <w:highlight w:val="white"/>
                <w:u w:val="single"/>
              </w:rPr>
              <w:t xml:space="preserve">S. </w:t>
            </w:r>
            <w:proofErr w:type="spellStart"/>
            <w:r>
              <w:rPr>
                <w:rFonts w:ascii="Corbel" w:eastAsia="Corbel" w:hAnsi="Corbel" w:cs="Corbel"/>
                <w:color w:val="242424"/>
                <w:sz w:val="22"/>
                <w:szCs w:val="22"/>
                <w:highlight w:val="white"/>
                <w:u w:val="single"/>
              </w:rPr>
              <w:t>Simblet</w:t>
            </w:r>
            <w:proofErr w:type="spellEnd"/>
            <w:r>
              <w:rPr>
                <w:rFonts w:ascii="Corbel" w:eastAsia="Corbel" w:hAnsi="Corbel" w:cs="Corbel"/>
                <w:color w:val="242424"/>
                <w:sz w:val="22"/>
                <w:szCs w:val="22"/>
                <w:highlight w:val="white"/>
                <w:u w:val="single"/>
              </w:rPr>
              <w:t xml:space="preserve"> </w:t>
            </w:r>
            <w:proofErr w:type="spellStart"/>
            <w:r>
              <w:rPr>
                <w:rFonts w:ascii="Corbel" w:eastAsia="Corbel" w:hAnsi="Corbel" w:cs="Corbel"/>
                <w:i/>
                <w:color w:val="141413"/>
                <w:sz w:val="22"/>
                <w:szCs w:val="22"/>
              </w:rPr>
              <w:t>Anatomy</w:t>
            </w:r>
            <w:proofErr w:type="spellEnd"/>
            <w:r>
              <w:rPr>
                <w:rFonts w:ascii="Corbel" w:eastAsia="Corbel" w:hAnsi="Corbel" w:cs="Corbel"/>
                <w:i/>
                <w:color w:val="141413"/>
                <w:sz w:val="22"/>
                <w:szCs w:val="22"/>
              </w:rPr>
              <w:t xml:space="preserve"> for the Artist</w:t>
            </w:r>
            <w:r>
              <w:rPr>
                <w:rFonts w:ascii="Corbel" w:eastAsia="Corbel" w:hAnsi="Corbel" w:cs="Corbel"/>
                <w:color w:val="141413"/>
                <w:sz w:val="22"/>
                <w:szCs w:val="22"/>
              </w:rPr>
              <w:t xml:space="preserve">, </w:t>
            </w:r>
            <w:proofErr w:type="spellStart"/>
            <w:r>
              <w:rPr>
                <w:rFonts w:ascii="Corbel" w:eastAsia="Corbel" w:hAnsi="Corbel" w:cs="Corbel"/>
                <w:color w:val="141413"/>
                <w:sz w:val="22"/>
                <w:szCs w:val="22"/>
              </w:rPr>
              <w:t>Dorling</w:t>
            </w:r>
            <w:proofErr w:type="spellEnd"/>
            <w:r>
              <w:rPr>
                <w:rFonts w:ascii="Corbel" w:eastAsia="Corbel" w:hAnsi="Corbel" w:cs="Corbel"/>
                <w:color w:val="141413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Corbel" w:eastAsia="Corbel" w:hAnsi="Corbel" w:cs="Corbel"/>
                <w:color w:val="141413"/>
                <w:sz w:val="22"/>
                <w:szCs w:val="22"/>
              </w:rPr>
              <w:t>Kindersley</w:t>
            </w:r>
            <w:proofErr w:type="spellEnd"/>
            <w:r>
              <w:rPr>
                <w:rFonts w:ascii="Corbel" w:eastAsia="Corbel" w:hAnsi="Corbel" w:cs="Corbel"/>
                <w:color w:val="141413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Corbel" w:eastAsia="Corbel" w:hAnsi="Corbel" w:cs="Corbel"/>
                <w:color w:val="141413"/>
                <w:sz w:val="22"/>
                <w:szCs w:val="22"/>
              </w:rPr>
              <w:t>Limite</w:t>
            </w:r>
            <w:proofErr w:type="spellEnd"/>
            <w:r>
              <w:rPr>
                <w:rFonts w:ascii="Corbel" w:eastAsia="Corbel" w:hAnsi="Corbel" w:cs="Corbel"/>
                <w:color w:val="141413"/>
                <w:sz w:val="22"/>
                <w:szCs w:val="22"/>
              </w:rPr>
              <w:t>, 2020.</w:t>
            </w:r>
          </w:p>
          <w:p w14:paraId="2015145A" w14:textId="77777777" w:rsidR="001B7A18" w:rsidRDefault="00000000">
            <w:pPr>
              <w:rPr>
                <w:rFonts w:ascii="Corbel" w:eastAsia="Corbel" w:hAnsi="Corbel" w:cs="Corbel"/>
                <w:sz w:val="22"/>
                <w:szCs w:val="22"/>
              </w:rPr>
            </w:pPr>
            <w:r>
              <w:rPr>
                <w:rFonts w:ascii="Corbel" w:eastAsia="Corbel" w:hAnsi="Corbel" w:cs="Corbel"/>
                <w:sz w:val="22"/>
                <w:szCs w:val="22"/>
              </w:rPr>
              <w:t xml:space="preserve">A. </w:t>
            </w:r>
            <w:proofErr w:type="spellStart"/>
            <w:r>
              <w:rPr>
                <w:rFonts w:ascii="Corbel" w:eastAsia="Corbel" w:hAnsi="Corbel" w:cs="Corbel"/>
                <w:color w:val="000000"/>
                <w:sz w:val="22"/>
                <w:szCs w:val="22"/>
              </w:rPr>
              <w:t>Łastik</w:t>
            </w:r>
            <w:proofErr w:type="spellEnd"/>
            <w:r>
              <w:rPr>
                <w:rFonts w:ascii="Corbel" w:eastAsia="Corbel" w:hAnsi="Corbel" w:cs="Corbel"/>
                <w:color w:val="000000"/>
                <w:sz w:val="22"/>
                <w:szCs w:val="22"/>
              </w:rPr>
              <w:t xml:space="preserve">, </w:t>
            </w:r>
            <w:r>
              <w:rPr>
                <w:rFonts w:ascii="Corbel" w:eastAsia="Corbel" w:hAnsi="Corbel" w:cs="Corbel"/>
                <w:i/>
                <w:color w:val="000000"/>
                <w:sz w:val="22"/>
                <w:szCs w:val="22"/>
              </w:rPr>
              <w:t>Poznaj swój głos</w:t>
            </w:r>
            <w:r>
              <w:rPr>
                <w:rFonts w:ascii="Corbel" w:eastAsia="Corbel" w:hAnsi="Corbel" w:cs="Corbel"/>
                <w:color w:val="000000"/>
                <w:sz w:val="22"/>
                <w:szCs w:val="22"/>
              </w:rPr>
              <w:t>. Wydawnictwo EMKA, 2002.</w:t>
            </w:r>
          </w:p>
          <w:p w14:paraId="63BA7B70" w14:textId="77777777" w:rsidR="001B7A18" w:rsidRDefault="00000000">
            <w:pPr>
              <w:rPr>
                <w:rFonts w:ascii="Corbel" w:eastAsia="Corbel" w:hAnsi="Corbel" w:cs="Corbel"/>
                <w:color w:val="212121"/>
                <w:sz w:val="22"/>
                <w:szCs w:val="22"/>
                <w:highlight w:val="white"/>
              </w:rPr>
            </w:pPr>
            <w:r>
              <w:rPr>
                <w:rFonts w:ascii="Corbel" w:eastAsia="Corbel" w:hAnsi="Corbel" w:cs="Corbel"/>
                <w:i/>
                <w:color w:val="212121"/>
                <w:sz w:val="22"/>
                <w:szCs w:val="22"/>
                <w:highlight w:val="white"/>
              </w:rPr>
              <w:t>Kształcenie wokalne</w:t>
            </w:r>
            <w:r>
              <w:rPr>
                <w:rFonts w:ascii="Corbel" w:eastAsia="Corbel" w:hAnsi="Corbel" w:cs="Corbel"/>
                <w:color w:val="212121"/>
                <w:sz w:val="22"/>
                <w:szCs w:val="22"/>
                <w:highlight w:val="white"/>
              </w:rPr>
              <w:t xml:space="preserve"> / pod red. nauk. Bogumiły Tarasiewicz, Oficyna Wydawnicza Uniwersytetu Zielonogórskiego, 2016.</w:t>
            </w:r>
          </w:p>
        </w:tc>
      </w:tr>
    </w:tbl>
    <w:p w14:paraId="1C805ED1" w14:textId="77777777" w:rsidR="001B7A18" w:rsidRDefault="001B7A18">
      <w:pPr>
        <w:widowControl w:val="0"/>
        <w:pBdr>
          <w:top w:val="nil"/>
          <w:left w:val="nil"/>
          <w:bottom w:val="nil"/>
          <w:right w:val="nil"/>
          <w:between w:val="nil"/>
        </w:pBdr>
        <w:rPr>
          <w:rFonts w:ascii="Corbel" w:eastAsia="Corbel" w:hAnsi="Corbel" w:cs="Corbel"/>
          <w:b/>
          <w:color w:val="000000"/>
        </w:rPr>
      </w:pPr>
    </w:p>
    <w:p w14:paraId="03C24422" w14:textId="77777777" w:rsidR="001B7A18" w:rsidRDefault="001B7A18">
      <w:pPr>
        <w:pBdr>
          <w:top w:val="nil"/>
          <w:left w:val="nil"/>
          <w:bottom w:val="nil"/>
          <w:right w:val="nil"/>
          <w:between w:val="nil"/>
        </w:pBdr>
        <w:ind w:left="1440" w:firstLine="720"/>
        <w:rPr>
          <w:rFonts w:ascii="Corbel" w:eastAsia="Corbel" w:hAnsi="Corbel" w:cs="Corbel"/>
          <w:color w:val="000000"/>
        </w:rPr>
      </w:pPr>
      <w:bookmarkStart w:id="0" w:name="_heading=h.4s7qtmr6sdwd" w:colFirst="0" w:colLast="0"/>
      <w:bookmarkEnd w:id="0"/>
    </w:p>
    <w:p w14:paraId="4EBC7569" w14:textId="77777777" w:rsidR="001B7A18" w:rsidRDefault="001B7A18">
      <w:pPr>
        <w:pBdr>
          <w:top w:val="nil"/>
          <w:left w:val="nil"/>
          <w:bottom w:val="nil"/>
          <w:right w:val="nil"/>
          <w:between w:val="nil"/>
        </w:pBdr>
        <w:ind w:left="1440" w:firstLine="720"/>
        <w:rPr>
          <w:rFonts w:ascii="Corbel" w:eastAsia="Corbel" w:hAnsi="Corbel" w:cs="Corbel"/>
          <w:color w:val="000000"/>
        </w:rPr>
      </w:pPr>
    </w:p>
    <w:p w14:paraId="2EF12BAA" w14:textId="77777777" w:rsidR="001B7A18" w:rsidRDefault="00000000">
      <w:pPr>
        <w:pBdr>
          <w:top w:val="nil"/>
          <w:left w:val="nil"/>
          <w:bottom w:val="nil"/>
          <w:right w:val="nil"/>
          <w:between w:val="nil"/>
        </w:pBdr>
        <w:ind w:left="1440" w:firstLine="720"/>
        <w:rPr>
          <w:rFonts w:ascii="Arial" w:eastAsia="Arial" w:hAnsi="Arial" w:cs="Arial"/>
          <w:color w:val="000000"/>
          <w:sz w:val="22"/>
          <w:szCs w:val="22"/>
        </w:rPr>
      </w:pPr>
      <w:r>
        <w:rPr>
          <w:rFonts w:ascii="Corbel" w:eastAsia="Corbel" w:hAnsi="Corbel" w:cs="Corbel"/>
          <w:color w:val="000000"/>
        </w:rPr>
        <w:t>Akceptacja Kierownika Jednostki lub osoby upoważnionej</w:t>
      </w:r>
    </w:p>
    <w:sectPr w:rsidR="001B7A18">
      <w:headerReference w:type="default" r:id="rId9"/>
      <w:footerReference w:type="default" r:id="rId10"/>
      <w:pgSz w:w="11900" w:h="16840"/>
      <w:pgMar w:top="1440" w:right="1440" w:bottom="1440" w:left="1440" w:header="720" w:footer="720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59716A1" w14:textId="77777777" w:rsidR="00DB69E6" w:rsidRDefault="00DB69E6">
      <w:r>
        <w:separator/>
      </w:r>
    </w:p>
  </w:endnote>
  <w:endnote w:type="continuationSeparator" w:id="0">
    <w:p w14:paraId="1C20F019" w14:textId="77777777" w:rsidR="00DB69E6" w:rsidRDefault="00DB69E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1" w:fontKey="{BDE60F2F-0D1A-A742-AF26-A0E66BD33CCA}"/>
    <w:embedBold r:id="rId2" w:fontKey="{1B683CCE-5F56-2744-97E5-2D228134DAB8}"/>
  </w:font>
  <w:font w:name="Noto Sans Symbols">
    <w:panose1 w:val="020B0604020202020204"/>
    <w:charset w:val="00"/>
    <w:family w:val="auto"/>
    <w:pitch w:val="default"/>
    <w:embedRegular r:id="rId3" w:fontKey="{28DFC080-AA6D-3C44-959D-F4613DCEEB87}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  <w:embedRegular r:id="rId4" w:fontKey="{494AF8D0-9140-F547-8105-DE5CEF763D97}"/>
  </w:font>
  <w:font w:name="Helvetica Neue">
    <w:panose1 w:val="02000503000000020004"/>
    <w:charset w:val="00"/>
    <w:family w:val="auto"/>
    <w:pitch w:val="variable"/>
    <w:sig w:usb0="E50002FF" w:usb1="500079DB" w:usb2="00000010" w:usb3="00000000" w:csb0="00000001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  <w:embedRegular r:id="rId6" w:fontKey="{14BB908D-D0CB-C24C-97A2-6735E02E8A71}"/>
    <w:embedBold r:id="rId7" w:fontKey="{F0FF757C-F10C-5C42-99D7-EF4451D725E4}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  <w:embedRegular r:id="rId8" w:fontKey="{57DA9D6A-EB58-2646-B487-617DBAE8A03C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9" w:fontKey="{1CFBC966-9C6D-F34A-9E71-1E27072F192A}"/>
    <w:embedItalic r:id="rId10" w:fontKey="{27E4E5CD-C146-724B-8D6A-BBB63C59DA68}"/>
  </w:font>
  <w:font w:name="Corbel">
    <w:panose1 w:val="020B0503020204020204"/>
    <w:charset w:val="00"/>
    <w:family w:val="swiss"/>
    <w:pitch w:val="variable"/>
    <w:sig w:usb0="A00002EF" w:usb1="4000A44B" w:usb2="00000000" w:usb3="00000000" w:csb0="0000019F" w:csb1="00000000"/>
    <w:embedRegular r:id="rId11" w:fontKey="{AAE1E79B-5354-F24B-8954-CDB74277A341}"/>
    <w:embedBold r:id="rId12" w:fontKey="{14FCD11B-0C41-924B-87AC-0F79F79EF9EE}"/>
    <w:embedItalic r:id="rId13" w:fontKey="{E10BD2D3-DFDE-C64E-9C88-6178D118FA58}"/>
    <w:embedBoldItalic r:id="rId14" w:fontKey="{FBFEF0EE-413F-BD4C-BCA8-7EBF8D36F5DF}"/>
  </w:font>
  <w:font w:name="Arimo">
    <w:charset w:val="00"/>
    <w:family w:val="auto"/>
    <w:pitch w:val="default"/>
    <w:embedRegular r:id="rId15" w:fontKey="{9F71D5D0-D5B4-CE47-A234-C1EA518342A2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3B19ED3" w14:textId="77777777" w:rsidR="001B7A18" w:rsidRDefault="001B7A18">
    <w:pPr>
      <w:pBdr>
        <w:top w:val="nil"/>
        <w:left w:val="nil"/>
        <w:bottom w:val="nil"/>
        <w:right w:val="nil"/>
        <w:between w:val="nil"/>
      </w:pBdr>
      <w:tabs>
        <w:tab w:val="right" w:pos="9020"/>
      </w:tabs>
      <w:rPr>
        <w:rFonts w:ascii="Helvetica Neue" w:eastAsia="Helvetica Neue" w:hAnsi="Helvetica Neue" w:cs="Helvetica Neue"/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FF3F962" w14:textId="77777777" w:rsidR="00DB69E6" w:rsidRDefault="00DB69E6">
      <w:r>
        <w:separator/>
      </w:r>
    </w:p>
  </w:footnote>
  <w:footnote w:type="continuationSeparator" w:id="0">
    <w:p w14:paraId="4AFCB700" w14:textId="77777777" w:rsidR="00DB69E6" w:rsidRDefault="00DB69E6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E628EE3" w14:textId="77777777" w:rsidR="001B7A18" w:rsidRDefault="001B7A18">
    <w:pPr>
      <w:pBdr>
        <w:top w:val="nil"/>
        <w:left w:val="nil"/>
        <w:bottom w:val="nil"/>
        <w:right w:val="nil"/>
        <w:between w:val="nil"/>
      </w:pBdr>
      <w:tabs>
        <w:tab w:val="right" w:pos="9020"/>
      </w:tabs>
      <w:rPr>
        <w:rFonts w:ascii="Helvetica Neue" w:eastAsia="Helvetica Neue" w:hAnsi="Helvetica Neue" w:cs="Helvetica Neue"/>
        <w:color w:val="00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4134562"/>
    <w:multiLevelType w:val="multilevel"/>
    <w:tmpl w:val="4422512C"/>
    <w:lvl w:ilvl="0">
      <w:start w:val="1"/>
      <w:numFmt w:val="bullet"/>
      <w:lvlText w:val="●"/>
      <w:lvlJc w:val="left"/>
      <w:pPr>
        <w:ind w:left="630" w:hanging="270"/>
      </w:pPr>
      <w:rPr>
        <w:smallCaps w:val="0"/>
        <w:strike w:val="0"/>
        <w:sz w:val="16"/>
        <w:szCs w:val="16"/>
        <w:shd w:val="clear" w:color="auto" w:fill="auto"/>
        <w:vertAlign w:val="baseline"/>
      </w:rPr>
    </w:lvl>
    <w:lvl w:ilvl="1">
      <w:start w:val="1"/>
      <w:numFmt w:val="bullet"/>
      <w:lvlText w:val="○"/>
      <w:lvlJc w:val="left"/>
      <w:pPr>
        <w:ind w:left="1350" w:hanging="270"/>
      </w:pPr>
      <w:rPr>
        <w:smallCaps w:val="0"/>
        <w:strike w:val="0"/>
        <w:sz w:val="18"/>
        <w:szCs w:val="18"/>
        <w:shd w:val="clear" w:color="auto" w:fill="auto"/>
        <w:vertAlign w:val="baseline"/>
      </w:rPr>
    </w:lvl>
    <w:lvl w:ilvl="2">
      <w:start w:val="1"/>
      <w:numFmt w:val="bullet"/>
      <w:lvlText w:val="■"/>
      <w:lvlJc w:val="left"/>
      <w:pPr>
        <w:ind w:left="2070" w:hanging="270"/>
      </w:pPr>
      <w:rPr>
        <w:smallCaps w:val="0"/>
        <w:strike w:val="0"/>
        <w:sz w:val="18"/>
        <w:szCs w:val="18"/>
        <w:shd w:val="clear" w:color="auto" w:fill="auto"/>
        <w:vertAlign w:val="baseline"/>
      </w:rPr>
    </w:lvl>
    <w:lvl w:ilvl="3">
      <w:start w:val="1"/>
      <w:numFmt w:val="bullet"/>
      <w:lvlText w:val="●"/>
      <w:lvlJc w:val="left"/>
      <w:pPr>
        <w:ind w:left="2790" w:hanging="270"/>
      </w:pPr>
      <w:rPr>
        <w:smallCaps w:val="0"/>
        <w:strike w:val="0"/>
        <w:sz w:val="18"/>
        <w:szCs w:val="18"/>
        <w:shd w:val="clear" w:color="auto" w:fill="auto"/>
        <w:vertAlign w:val="baseline"/>
      </w:rPr>
    </w:lvl>
    <w:lvl w:ilvl="4">
      <w:start w:val="1"/>
      <w:numFmt w:val="bullet"/>
      <w:lvlText w:val="○"/>
      <w:lvlJc w:val="left"/>
      <w:pPr>
        <w:ind w:left="3510" w:hanging="270"/>
      </w:pPr>
      <w:rPr>
        <w:smallCaps w:val="0"/>
        <w:strike w:val="0"/>
        <w:sz w:val="18"/>
        <w:szCs w:val="18"/>
        <w:shd w:val="clear" w:color="auto" w:fill="auto"/>
        <w:vertAlign w:val="baseline"/>
      </w:rPr>
    </w:lvl>
    <w:lvl w:ilvl="5">
      <w:start w:val="1"/>
      <w:numFmt w:val="bullet"/>
      <w:lvlText w:val="■"/>
      <w:lvlJc w:val="left"/>
      <w:pPr>
        <w:ind w:left="4230" w:hanging="270"/>
      </w:pPr>
      <w:rPr>
        <w:smallCaps w:val="0"/>
        <w:strike w:val="0"/>
        <w:sz w:val="18"/>
        <w:szCs w:val="18"/>
        <w:shd w:val="clear" w:color="auto" w:fill="auto"/>
        <w:vertAlign w:val="baseline"/>
      </w:rPr>
    </w:lvl>
    <w:lvl w:ilvl="6">
      <w:start w:val="1"/>
      <w:numFmt w:val="bullet"/>
      <w:lvlText w:val="●"/>
      <w:lvlJc w:val="left"/>
      <w:pPr>
        <w:ind w:left="4950" w:hanging="270"/>
      </w:pPr>
      <w:rPr>
        <w:smallCaps w:val="0"/>
        <w:strike w:val="0"/>
        <w:sz w:val="18"/>
        <w:szCs w:val="18"/>
        <w:shd w:val="clear" w:color="auto" w:fill="auto"/>
        <w:vertAlign w:val="baseline"/>
      </w:rPr>
    </w:lvl>
    <w:lvl w:ilvl="7">
      <w:start w:val="1"/>
      <w:numFmt w:val="bullet"/>
      <w:lvlText w:val="○"/>
      <w:lvlJc w:val="left"/>
      <w:pPr>
        <w:ind w:left="5670" w:hanging="270"/>
      </w:pPr>
      <w:rPr>
        <w:smallCaps w:val="0"/>
        <w:strike w:val="0"/>
        <w:sz w:val="18"/>
        <w:szCs w:val="18"/>
        <w:shd w:val="clear" w:color="auto" w:fill="auto"/>
        <w:vertAlign w:val="baseline"/>
      </w:rPr>
    </w:lvl>
    <w:lvl w:ilvl="8">
      <w:start w:val="1"/>
      <w:numFmt w:val="bullet"/>
      <w:lvlText w:val="■"/>
      <w:lvlJc w:val="left"/>
      <w:pPr>
        <w:ind w:left="6390" w:hanging="270"/>
      </w:pPr>
      <w:rPr>
        <w:smallCaps w:val="0"/>
        <w:strike w:val="0"/>
        <w:sz w:val="18"/>
        <w:szCs w:val="18"/>
        <w:shd w:val="clear" w:color="auto" w:fill="auto"/>
        <w:vertAlign w:val="baseline"/>
      </w:rPr>
    </w:lvl>
  </w:abstractNum>
  <w:abstractNum w:abstractNumId="1" w15:restartNumberingAfterBreak="0">
    <w:nsid w:val="1FCF7DD6"/>
    <w:multiLevelType w:val="multilevel"/>
    <w:tmpl w:val="A3BC0F3A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2" w15:restartNumberingAfterBreak="0">
    <w:nsid w:val="26CD4510"/>
    <w:multiLevelType w:val="multilevel"/>
    <w:tmpl w:val="8FE85C88"/>
    <w:lvl w:ilvl="0">
      <w:start w:val="1"/>
      <w:numFmt w:val="upperLetter"/>
      <w:lvlText w:val="%1."/>
      <w:lvlJc w:val="left"/>
      <w:pPr>
        <w:ind w:left="1080" w:hanging="360"/>
      </w:pPr>
      <w:rPr>
        <w:smallCaps w:val="0"/>
        <w:strike w:val="0"/>
        <w:shd w:val="clear" w:color="auto" w:fill="auto"/>
        <w:vertAlign w:val="baseline"/>
      </w:rPr>
    </w:lvl>
    <w:lvl w:ilvl="1">
      <w:start w:val="1"/>
      <w:numFmt w:val="lowerLetter"/>
      <w:lvlText w:val="%2."/>
      <w:lvlJc w:val="left"/>
      <w:pPr>
        <w:ind w:left="1800" w:hanging="360"/>
      </w:pPr>
      <w:rPr>
        <w:smallCaps w:val="0"/>
        <w:strike w:val="0"/>
        <w:shd w:val="clear" w:color="auto" w:fill="auto"/>
        <w:vertAlign w:val="baseline"/>
      </w:rPr>
    </w:lvl>
    <w:lvl w:ilvl="2">
      <w:start w:val="1"/>
      <w:numFmt w:val="lowerRoman"/>
      <w:lvlText w:val="%3."/>
      <w:lvlJc w:val="left"/>
      <w:pPr>
        <w:ind w:left="2520" w:hanging="300"/>
      </w:pPr>
      <w:rPr>
        <w:smallCaps w:val="0"/>
        <w:strike w:val="0"/>
        <w:shd w:val="clear" w:color="auto" w:fill="auto"/>
        <w:vertAlign w:val="baseline"/>
      </w:rPr>
    </w:lvl>
    <w:lvl w:ilvl="3">
      <w:start w:val="1"/>
      <w:numFmt w:val="decimal"/>
      <w:lvlText w:val="%4."/>
      <w:lvlJc w:val="left"/>
      <w:pPr>
        <w:ind w:left="3240" w:hanging="360"/>
      </w:pPr>
      <w:rPr>
        <w:smallCaps w:val="0"/>
        <w:strike w:val="0"/>
        <w:shd w:val="clear" w:color="auto" w:fill="auto"/>
        <w:vertAlign w:val="baseline"/>
      </w:rPr>
    </w:lvl>
    <w:lvl w:ilvl="4">
      <w:start w:val="1"/>
      <w:numFmt w:val="lowerLetter"/>
      <w:lvlText w:val="%5."/>
      <w:lvlJc w:val="left"/>
      <w:pPr>
        <w:ind w:left="3960" w:hanging="360"/>
      </w:pPr>
      <w:rPr>
        <w:smallCaps w:val="0"/>
        <w:strike w:val="0"/>
        <w:shd w:val="clear" w:color="auto" w:fill="auto"/>
        <w:vertAlign w:val="baseline"/>
      </w:rPr>
    </w:lvl>
    <w:lvl w:ilvl="5">
      <w:start w:val="1"/>
      <w:numFmt w:val="lowerRoman"/>
      <w:lvlText w:val="%6."/>
      <w:lvlJc w:val="left"/>
      <w:pPr>
        <w:ind w:left="4680" w:hanging="300"/>
      </w:pPr>
      <w:rPr>
        <w:smallCaps w:val="0"/>
        <w:strike w:val="0"/>
        <w:shd w:val="clear" w:color="auto" w:fill="auto"/>
        <w:vertAlign w:val="baseline"/>
      </w:rPr>
    </w:lvl>
    <w:lvl w:ilvl="6">
      <w:start w:val="1"/>
      <w:numFmt w:val="decimal"/>
      <w:lvlText w:val="%7."/>
      <w:lvlJc w:val="left"/>
      <w:pPr>
        <w:ind w:left="5400" w:hanging="360"/>
      </w:pPr>
      <w:rPr>
        <w:smallCaps w:val="0"/>
        <w:strike w:val="0"/>
        <w:shd w:val="clear" w:color="auto" w:fill="auto"/>
        <w:vertAlign w:val="baseline"/>
      </w:rPr>
    </w:lvl>
    <w:lvl w:ilvl="7">
      <w:start w:val="1"/>
      <w:numFmt w:val="lowerLetter"/>
      <w:lvlText w:val="%8."/>
      <w:lvlJc w:val="left"/>
      <w:pPr>
        <w:ind w:left="6120" w:hanging="360"/>
      </w:pPr>
      <w:rPr>
        <w:smallCaps w:val="0"/>
        <w:strike w:val="0"/>
        <w:shd w:val="clear" w:color="auto" w:fill="auto"/>
        <w:vertAlign w:val="baseline"/>
      </w:rPr>
    </w:lvl>
    <w:lvl w:ilvl="8">
      <w:start w:val="1"/>
      <w:numFmt w:val="lowerRoman"/>
      <w:lvlText w:val="%9."/>
      <w:lvlJc w:val="left"/>
      <w:pPr>
        <w:ind w:left="6840" w:hanging="300"/>
      </w:pPr>
      <w:rPr>
        <w:smallCaps w:val="0"/>
        <w:strike w:val="0"/>
        <w:shd w:val="clear" w:color="auto" w:fill="auto"/>
        <w:vertAlign w:val="baseline"/>
      </w:rPr>
    </w:lvl>
  </w:abstractNum>
  <w:abstractNum w:abstractNumId="3" w15:restartNumberingAfterBreak="0">
    <w:nsid w:val="6A6D2630"/>
    <w:multiLevelType w:val="multilevel"/>
    <w:tmpl w:val="60647A4C"/>
    <w:lvl w:ilvl="0">
      <w:start w:val="2"/>
      <w:numFmt w:val="upperLetter"/>
      <w:lvlText w:val="%1."/>
      <w:lvlJc w:val="left"/>
      <w:pPr>
        <w:ind w:left="1080" w:hanging="360"/>
      </w:pPr>
      <w:rPr>
        <w:smallCaps w:val="0"/>
        <w:strike w:val="0"/>
        <w:shd w:val="clear" w:color="auto" w:fill="auto"/>
        <w:vertAlign w:val="baseline"/>
      </w:rPr>
    </w:lvl>
    <w:lvl w:ilvl="1">
      <w:start w:val="1"/>
      <w:numFmt w:val="lowerLetter"/>
      <w:lvlText w:val="%2."/>
      <w:lvlJc w:val="left"/>
      <w:pPr>
        <w:ind w:left="1800" w:hanging="360"/>
      </w:pPr>
      <w:rPr>
        <w:smallCaps w:val="0"/>
        <w:strike w:val="0"/>
        <w:shd w:val="clear" w:color="auto" w:fill="auto"/>
        <w:vertAlign w:val="baseline"/>
      </w:rPr>
    </w:lvl>
    <w:lvl w:ilvl="2">
      <w:start w:val="1"/>
      <w:numFmt w:val="lowerRoman"/>
      <w:lvlText w:val="%3."/>
      <w:lvlJc w:val="left"/>
      <w:pPr>
        <w:ind w:left="2520" w:hanging="300"/>
      </w:pPr>
      <w:rPr>
        <w:smallCaps w:val="0"/>
        <w:strike w:val="0"/>
        <w:shd w:val="clear" w:color="auto" w:fill="auto"/>
        <w:vertAlign w:val="baseline"/>
      </w:rPr>
    </w:lvl>
    <w:lvl w:ilvl="3">
      <w:start w:val="1"/>
      <w:numFmt w:val="decimal"/>
      <w:lvlText w:val="%4."/>
      <w:lvlJc w:val="left"/>
      <w:pPr>
        <w:ind w:left="3240" w:hanging="360"/>
      </w:pPr>
      <w:rPr>
        <w:smallCaps w:val="0"/>
        <w:strike w:val="0"/>
        <w:shd w:val="clear" w:color="auto" w:fill="auto"/>
        <w:vertAlign w:val="baseline"/>
      </w:rPr>
    </w:lvl>
    <w:lvl w:ilvl="4">
      <w:start w:val="1"/>
      <w:numFmt w:val="lowerLetter"/>
      <w:lvlText w:val="%5."/>
      <w:lvlJc w:val="left"/>
      <w:pPr>
        <w:ind w:left="3960" w:hanging="360"/>
      </w:pPr>
      <w:rPr>
        <w:smallCaps w:val="0"/>
        <w:strike w:val="0"/>
        <w:shd w:val="clear" w:color="auto" w:fill="auto"/>
        <w:vertAlign w:val="baseline"/>
      </w:rPr>
    </w:lvl>
    <w:lvl w:ilvl="5">
      <w:start w:val="1"/>
      <w:numFmt w:val="lowerRoman"/>
      <w:lvlText w:val="%6."/>
      <w:lvlJc w:val="left"/>
      <w:pPr>
        <w:ind w:left="4680" w:hanging="300"/>
      </w:pPr>
      <w:rPr>
        <w:smallCaps w:val="0"/>
        <w:strike w:val="0"/>
        <w:shd w:val="clear" w:color="auto" w:fill="auto"/>
        <w:vertAlign w:val="baseline"/>
      </w:rPr>
    </w:lvl>
    <w:lvl w:ilvl="6">
      <w:start w:val="1"/>
      <w:numFmt w:val="decimal"/>
      <w:lvlText w:val="%7."/>
      <w:lvlJc w:val="left"/>
      <w:pPr>
        <w:ind w:left="5400" w:hanging="360"/>
      </w:pPr>
      <w:rPr>
        <w:smallCaps w:val="0"/>
        <w:strike w:val="0"/>
        <w:shd w:val="clear" w:color="auto" w:fill="auto"/>
        <w:vertAlign w:val="baseline"/>
      </w:rPr>
    </w:lvl>
    <w:lvl w:ilvl="7">
      <w:start w:val="1"/>
      <w:numFmt w:val="lowerLetter"/>
      <w:lvlText w:val="%8."/>
      <w:lvlJc w:val="left"/>
      <w:pPr>
        <w:ind w:left="6120" w:hanging="360"/>
      </w:pPr>
      <w:rPr>
        <w:smallCaps w:val="0"/>
        <w:strike w:val="0"/>
        <w:shd w:val="clear" w:color="auto" w:fill="auto"/>
        <w:vertAlign w:val="baseline"/>
      </w:rPr>
    </w:lvl>
    <w:lvl w:ilvl="8">
      <w:start w:val="1"/>
      <w:numFmt w:val="lowerRoman"/>
      <w:lvlText w:val="%9."/>
      <w:lvlJc w:val="left"/>
      <w:pPr>
        <w:ind w:left="6840" w:hanging="300"/>
      </w:pPr>
      <w:rPr>
        <w:smallCaps w:val="0"/>
        <w:strike w:val="0"/>
        <w:shd w:val="clear" w:color="auto" w:fill="auto"/>
        <w:vertAlign w:val="baseline"/>
      </w:rPr>
    </w:lvl>
  </w:abstractNum>
  <w:num w:numId="1" w16cid:durableId="1986935337">
    <w:abstractNumId w:val="0"/>
  </w:num>
  <w:num w:numId="2" w16cid:durableId="1661079975">
    <w:abstractNumId w:val="2"/>
  </w:num>
  <w:num w:numId="3" w16cid:durableId="1013385948">
    <w:abstractNumId w:val="3"/>
  </w:num>
  <w:num w:numId="4" w16cid:durableId="1589387587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25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B7A18"/>
    <w:rsid w:val="00086602"/>
    <w:rsid w:val="001630C7"/>
    <w:rsid w:val="001B7A18"/>
    <w:rsid w:val="0030131A"/>
    <w:rsid w:val="00431475"/>
    <w:rsid w:val="005435DF"/>
    <w:rsid w:val="005515D8"/>
    <w:rsid w:val="00A2698B"/>
    <w:rsid w:val="00BC2811"/>
    <w:rsid w:val="00C74C51"/>
    <w:rsid w:val="00D20F65"/>
    <w:rsid w:val="00DB69E6"/>
    <w:rsid w:val="00E33FE9"/>
    <w:rsid w:val="00EC3EB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  <w14:docId w14:val="0C0E19DF"/>
  <w15:docId w15:val="{DABBA565-A753-584D-ABB9-D1A6EAF9AA3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sz w:val="24"/>
        <w:szCs w:val="24"/>
        <w:lang w:val="pl" w:eastAsia="pl-PL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Nagwek2">
    <w:name w:val="heading 2"/>
    <w:basedOn w:val="Normalny"/>
    <w:next w:val="Normalny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spacing w:before="240" w:after="40"/>
      <w:outlineLvl w:val="3"/>
    </w:pPr>
    <w:rPr>
      <w:b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ytu">
    <w:name w:val="Title"/>
    <w:basedOn w:val="Normalny"/>
    <w:next w:val="Normalny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table" w:customStyle="1" w:styleId="TableNormal0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character" w:styleId="Hipercze">
    <w:name w:val="Hyperlink"/>
    <w:rPr>
      <w:u w:val="single"/>
    </w:rPr>
  </w:style>
  <w:style w:type="table" w:customStyle="1" w:styleId="TableNormal1">
    <w:name w:val="Table Normal"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Nagwekistopka">
    <w:name w:val="Nagłówek i stopka"/>
    <w:pPr>
      <w:tabs>
        <w:tab w:val="right" w:pos="9020"/>
      </w:tabs>
    </w:pPr>
    <w:rPr>
      <w:rFonts w:ascii="Helvetica Neue" w:eastAsia="Arial Unicode MS" w:hAnsi="Helvetica Neue" w:cs="Arial Unicode MS"/>
      <w:color w:val="000000"/>
      <w14:textOutline w14:w="0" w14:cap="flat" w14:cmpd="sng" w14:algn="ctr">
        <w14:noFill/>
        <w14:prstDash w14:val="solid"/>
        <w14:bevel/>
      </w14:textOutline>
    </w:rPr>
  </w:style>
  <w:style w:type="paragraph" w:customStyle="1" w:styleId="Tre">
    <w:name w:val="Treść"/>
    <w:pPr>
      <w:spacing w:line="276" w:lineRule="auto"/>
    </w:pPr>
    <w:rPr>
      <w:rFonts w:ascii="Arial" w:eastAsia="Arial Unicode MS" w:hAnsi="Arial" w:cs="Arial Unicode MS"/>
      <w:color w:val="000000"/>
      <w:sz w:val="22"/>
      <w:szCs w:val="22"/>
      <w:u w:color="000000"/>
      <w14:textOutline w14:w="0" w14:cap="flat" w14:cmpd="sng" w14:algn="ctr">
        <w14:noFill/>
        <w14:prstDash w14:val="solid"/>
        <w14:bevel/>
      </w14:textOutline>
    </w:rPr>
  </w:style>
  <w:style w:type="numbering" w:customStyle="1" w:styleId="Zaimportowanystyl3">
    <w:name w:val="Zaimportowany styl 3"/>
  </w:style>
  <w:style w:type="table" w:customStyle="1" w:styleId="a">
    <w:basedOn w:val="TableNormal0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0">
    <w:basedOn w:val="TableNormal0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1">
    <w:basedOn w:val="TableNormal0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2">
    <w:basedOn w:val="TableNormal0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3">
    <w:basedOn w:val="TableNormal0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4">
    <w:basedOn w:val="TableNormal0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5">
    <w:basedOn w:val="TableNormal0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6">
    <w:basedOn w:val="TableNormal0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7">
    <w:basedOn w:val="TableNormal0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8">
    <w:basedOn w:val="TableNormal0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9">
    <w:basedOn w:val="TableNormal0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a">
    <w:basedOn w:val="TableNormal0"/>
    <w:tblPr>
      <w:tblStyleRowBandSize w:val="1"/>
      <w:tblStyleColBandSize w:val="1"/>
      <w:tblCellMar>
        <w:left w:w="115" w:type="dxa"/>
        <w:right w:w="115" w:type="dxa"/>
      </w:tblCellMar>
    </w:tblPr>
  </w:style>
  <w:style w:type="paragraph" w:styleId="Akapitzlist">
    <w:name w:val="List Paragraph"/>
    <w:uiPriority w:val="34"/>
    <w:qFormat/>
    <w:rsid w:val="001D34CF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val="pl-PL"/>
    </w:rPr>
  </w:style>
  <w:style w:type="paragraph" w:styleId="NormalnyWeb">
    <w:name w:val="Normal (Web)"/>
    <w:uiPriority w:val="99"/>
    <w:semiHidden/>
    <w:unhideWhenUsed/>
    <w:rsid w:val="00453DB9"/>
    <w:pPr>
      <w:spacing w:before="100" w:beforeAutospacing="1" w:after="100" w:afterAutospacing="1"/>
    </w:pPr>
    <w:rPr>
      <w:lang w:val="pl-PL"/>
    </w:rPr>
  </w:style>
  <w:style w:type="character" w:styleId="Nierozpoznanawzmianka">
    <w:name w:val="Unresolved Mention"/>
    <w:basedOn w:val="Domylnaczcionkaakapitu"/>
    <w:uiPriority w:val="99"/>
    <w:semiHidden/>
    <w:unhideWhenUsed/>
    <w:rsid w:val="00453DB9"/>
    <w:rPr>
      <w:color w:val="605E5C"/>
      <w:shd w:val="clear" w:color="auto" w:fill="E1DFDD"/>
    </w:rPr>
  </w:style>
  <w:style w:type="paragraph" w:styleId="Podtytu">
    <w:name w:val="Subtitle"/>
    <w:basedOn w:val="Normalny"/>
    <w:next w:val="Normalny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b">
    <w:basedOn w:val="TableNormal0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c">
    <w:basedOn w:val="TableNormal0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d">
    <w:basedOn w:val="TableNormal0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e">
    <w:basedOn w:val="TableNormal0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">
    <w:basedOn w:val="TableNormal0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0">
    <w:basedOn w:val="TableNormal0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1">
    <w:basedOn w:val="TableNormal0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2">
    <w:basedOn w:val="TableNormal0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3">
    <w:basedOn w:val="TableNormal0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4">
    <w:basedOn w:val="TableNormal0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5">
    <w:basedOn w:val="TableNormal0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6">
    <w:basedOn w:val="TableNormal0"/>
    <w:tblPr>
      <w:tblStyleRowBandSize w:val="1"/>
      <w:tblStyleColBandSize w:val="1"/>
      <w:tblCellMar>
        <w:left w:w="115" w:type="dxa"/>
        <w:right w:w="115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www.deankaelin.com/voice" TargetMode="Externa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theme/theme1.xml><?xml version="1.0" encoding="utf-8"?>
<a:theme xmlns:a="http://schemas.openxmlformats.org/drawingml/2006/main" name="Office Theme">
  <a:themeElements>
    <a:clrScheme name="Office Theme">
      <a:dk1>
        <a:srgbClr val="000000"/>
      </a:dk1>
      <a:lt1>
        <a:srgbClr val="FFFFFF"/>
      </a:lt1>
      <a:dk2>
        <a:srgbClr val="A7A7A7"/>
      </a:dk2>
      <a:lt2>
        <a:srgbClr val="535353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FF00FF"/>
      </a:folHlink>
    </a:clrScheme>
    <a:fontScheme name="Office Theme">
      <a:majorFont>
        <a:latin typeface="Helvetica Neue"/>
        <a:ea typeface="Helvetica Neue"/>
        <a:cs typeface="Helvetica Neue"/>
      </a:majorFont>
      <a:minorFont>
        <a:latin typeface="Helvetica Neue"/>
        <a:ea typeface="Helvetica Neue"/>
        <a:cs typeface="Helvetica Neue"/>
      </a:minorFont>
    </a:fontScheme>
    <a:fmtScheme name="Office Them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29999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4999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381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381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38100" dist="20000" dir="5400000" rotWithShape="0">
              <a:srgbClr val="000000">
                <a:alpha val="38000"/>
              </a:srgbClr>
            </a:outerShdw>
          </a:effectLst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>
        <a:solidFill>
          <a:srgbClr val="FFFFFF"/>
        </a:solidFill>
        <a:ln w="25400" cap="flat">
          <a:solidFill>
            <a:schemeClr val="accent1"/>
          </a:solidFill>
          <a:prstDash val="solid"/>
          <a:round/>
        </a:ln>
        <a:effectLst>
          <a:outerShdw blurRad="38100" dist="23000" dir="5400000" rotWithShape="0">
            <a:srgbClr val="000000">
              <a:alpha val="35000"/>
            </a:srgbClr>
          </a:outerShdw>
        </a:effectLst>
        <a:sp3d/>
      </a:spPr>
      <a:bodyPr rot="0" spcFirstLastPara="1" vertOverflow="overflow" horzOverflow="overflow" vert="horz" wrap="square" lIns="45719" tIns="45719" rIns="45719" bIns="45719" numCol="1" spcCol="38100" rtlCol="0" anchor="ctr">
        <a:spAutoFit/>
      </a:bodyPr>
      <a:lstStyle>
        <a:defPPr marL="0" marR="0" indent="0" algn="l" defTabSz="914400" rtl="0" fontAlgn="auto" latinLnBrk="0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  <a:latin typeface="Cambria"/>
            <a:ea typeface="Cambria"/>
            <a:cs typeface="Cambria"/>
            <a:sym typeface="Cambria"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spDef>
    <a:lnDef>
      <a:spPr>
        <a:noFill/>
        <a:ln w="25400" cap="flat">
          <a:solidFill>
            <a:schemeClr val="accent1"/>
          </a:solidFill>
          <a:prstDash val="solid"/>
          <a:round/>
        </a:ln>
        <a:effectLst>
          <a:outerShdw blurRad="38100" dist="20000" dir="5400000" rotWithShape="0">
            <a:srgbClr val="000000">
              <a:alpha val="38000"/>
            </a:srgbClr>
          </a:outerShdw>
        </a:effectLst>
        <a:sp3d/>
      </a:spPr>
      <a:bodyPr rot="0" spcFirstLastPara="1" vertOverflow="overflow" horzOverflow="overflow" vert="horz" wrap="square" lIns="91439" tIns="45719" rIns="91439" bIns="45719" numCol="1" spcCol="38100" rtlCol="0" anchor="t">
        <a:noAutofit/>
      </a:bodyPr>
      <a:lstStyle>
        <a:def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lnDef>
    <a:txDef>
      <a:spPr>
        <a:noFill/>
        <a:ln w="12700" cap="flat">
          <a:noFill/>
          <a:miter lim="400000"/>
        </a:ln>
        <a:effectLst/>
        <a:sp3d/>
      </a:spPr>
      <a:bodyPr rot="0" spcFirstLastPara="1" vertOverflow="overflow" horzOverflow="overflow" vert="horz" wrap="square" lIns="45719" tIns="45719" rIns="45719" bIns="45719" numCol="1" spcCol="38100" rtlCol="0" anchor="t">
        <a:spAutoFit/>
      </a:bodyPr>
      <a:lstStyle>
        <a:defPPr marL="0" marR="0" indent="0" algn="l" defTabSz="914400" rtl="0" fontAlgn="auto" latinLnBrk="0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  <a:latin typeface="Cambria"/>
            <a:ea typeface="Cambria"/>
            <a:cs typeface="Cambria"/>
            <a:sym typeface="Cambria"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tx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cz3h0KShIKOC2bOotj/2dl0NZ0w==">CgMxLjAyDmguNHM3cXRtcjZzZHdkOAByITFQWjhqTXF2bkE3MDFQVHlrc254eUFLN0lnWWpXNjJ6UA==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</TotalTime>
  <Pages>5</Pages>
  <Words>1037</Words>
  <Characters>6223</Characters>
  <Application>Microsoft Office Word</Application>
  <DocSecurity>0</DocSecurity>
  <Lines>51</Lines>
  <Paragraphs>14</Paragraphs>
  <ScaleCrop>false</ScaleCrop>
  <Company/>
  <LinksUpToDate>false</LinksUpToDate>
  <CharactersWithSpaces>7246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Rafał Czarnacki</cp:lastModifiedBy>
  <cp:revision>8</cp:revision>
  <dcterms:created xsi:type="dcterms:W3CDTF">2025-03-20T14:36:00Z</dcterms:created>
  <dcterms:modified xsi:type="dcterms:W3CDTF">2025-10-15T11:45:00Z</dcterms:modified>
</cp:coreProperties>
</file>